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 xml:space="preserve">Geography </w:t>
      </w:r>
      <w:r w:rsidR="00CF64ED">
        <w:rPr>
          <w:rFonts w:ascii="Times New Roman" w:hAnsi="Times New Roman"/>
          <w:b/>
        </w:rPr>
        <w:t>3320</w:t>
      </w:r>
      <w:r w:rsidR="00357BB9" w:rsidRPr="00B24AD5">
        <w:rPr>
          <w:rFonts w:ascii="Times New Roman" w:hAnsi="Times New Roman"/>
          <w:b/>
        </w:rPr>
        <w:t xml:space="preserve"> Section 1: </w:t>
      </w:r>
      <w:r w:rsidR="00EC7378">
        <w:rPr>
          <w:rFonts w:ascii="Times New Roman" w:hAnsi="Times New Roman"/>
          <w:b/>
        </w:rPr>
        <w:t>Physical</w:t>
      </w:r>
      <w:r w:rsidRPr="00B24AD5">
        <w:rPr>
          <w:rFonts w:ascii="Times New Roman" w:hAnsi="Times New Roman"/>
          <w:b/>
        </w:rPr>
        <w:t xml:space="preserve"> Geography</w:t>
      </w:r>
    </w:p>
    <w:p w:rsidR="00357BB9" w:rsidRPr="00B24AD5"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EC7378">
        <w:rPr>
          <w:rFonts w:ascii="Times New Roman" w:hAnsi="Times New Roman"/>
          <w:b/>
        </w:rPr>
        <w:t>9</w:t>
      </w:r>
      <w:r w:rsidR="00B81BB1">
        <w:rPr>
          <w:rFonts w:ascii="Times New Roman" w:hAnsi="Times New Roman"/>
          <w:b/>
        </w:rPr>
        <w:t>:</w:t>
      </w:r>
      <w:r w:rsidR="00EC7378">
        <w:rPr>
          <w:rFonts w:ascii="Times New Roman" w:hAnsi="Times New Roman"/>
          <w:b/>
        </w:rPr>
        <w:t>05</w:t>
      </w:r>
      <w:r w:rsidR="008703F4" w:rsidRPr="00B24AD5">
        <w:rPr>
          <w:rFonts w:ascii="Times New Roman" w:hAnsi="Times New Roman"/>
          <w:b/>
        </w:rPr>
        <w:t>-</w:t>
      </w:r>
      <w:r w:rsidR="00B81BB1">
        <w:rPr>
          <w:rFonts w:ascii="Times New Roman" w:hAnsi="Times New Roman"/>
          <w:b/>
        </w:rPr>
        <w:t>1</w:t>
      </w:r>
      <w:r w:rsidR="00EC7378">
        <w:rPr>
          <w:rFonts w:ascii="Times New Roman" w:hAnsi="Times New Roman"/>
          <w:b/>
        </w:rPr>
        <w:t>0</w:t>
      </w:r>
      <w:r w:rsidR="00B81BB1">
        <w:rPr>
          <w:rFonts w:ascii="Times New Roman" w:hAnsi="Times New Roman"/>
          <w:b/>
        </w:rPr>
        <w:t>:0</w:t>
      </w:r>
      <w:r w:rsidR="00EC7378">
        <w:rPr>
          <w:rFonts w:ascii="Times New Roman" w:hAnsi="Times New Roman"/>
          <w:b/>
        </w:rPr>
        <w:t>0</w:t>
      </w:r>
      <w:r w:rsidR="00B81BB1">
        <w:rPr>
          <w:rFonts w:ascii="Times New Roman" w:hAnsi="Times New Roman"/>
          <w:b/>
        </w:rPr>
        <w:t>am</w:t>
      </w:r>
    </w:p>
    <w:p w:rsidR="00CC628B" w:rsidRDefault="001F3B48" w:rsidP="00EF0B9A">
      <w:pPr>
        <w:spacing w:after="0" w:line="240" w:lineRule="auto"/>
        <w:jc w:val="center"/>
        <w:rPr>
          <w:rFonts w:ascii="Times New Roman" w:hAnsi="Times New Roman"/>
          <w:b/>
          <w:color w:val="000000"/>
        </w:rPr>
      </w:pPr>
      <w:r>
        <w:rPr>
          <w:rFonts w:ascii="Times New Roman" w:hAnsi="Times New Roman"/>
          <w:b/>
          <w:color w:val="000000"/>
        </w:rPr>
        <w:t>Soules 111</w:t>
      </w:r>
    </w:p>
    <w:p w:rsidR="00EF0B9A" w:rsidRPr="00EF0B9A" w:rsidRDefault="00EF0B9A" w:rsidP="00EF0B9A">
      <w:pPr>
        <w:spacing w:after="0" w:line="240" w:lineRule="auto"/>
        <w:jc w:val="center"/>
        <w:rPr>
          <w:rFonts w:ascii="Times New Roman" w:hAnsi="Times New Roman"/>
          <w:b/>
          <w:color w:val="000000"/>
        </w:rPr>
      </w:pPr>
    </w:p>
    <w:p w:rsidR="00A70F5A" w:rsidRPr="00B24AD5" w:rsidRDefault="001F3B48" w:rsidP="003F5126">
      <w:pPr>
        <w:spacing w:after="0" w:line="240" w:lineRule="auto"/>
        <w:jc w:val="center"/>
        <w:rPr>
          <w:rFonts w:ascii="Times New Roman" w:hAnsi="Times New Roman"/>
          <w:b/>
        </w:rPr>
      </w:pPr>
      <w:r>
        <w:rPr>
          <w:rFonts w:ascii="Times New Roman" w:hAnsi="Times New Roman"/>
          <w:b/>
        </w:rPr>
        <w:t>Spring</w:t>
      </w:r>
      <w:r w:rsidR="00930E61" w:rsidRPr="00B24AD5">
        <w:rPr>
          <w:rFonts w:ascii="Times New Roman" w:hAnsi="Times New Roman"/>
          <w:b/>
        </w:rPr>
        <w:t xml:space="preserve"> 20</w:t>
      </w:r>
      <w:r w:rsidR="00EF0B9A">
        <w:rPr>
          <w:rFonts w:ascii="Times New Roman" w:hAnsi="Times New Roman"/>
          <w:b/>
        </w:rPr>
        <w:t>2</w:t>
      </w:r>
      <w:r>
        <w:rPr>
          <w:rFonts w:ascii="Times New Roman" w:hAnsi="Times New Roman"/>
          <w:b/>
        </w:rPr>
        <w:t>1</w:t>
      </w:r>
    </w:p>
    <w:p w:rsidR="00A70F5A" w:rsidRPr="00B24AD5" w:rsidRDefault="00A70F5A" w:rsidP="003F5126">
      <w:pPr>
        <w:spacing w:after="0" w:line="240" w:lineRule="auto"/>
        <w:jc w:val="center"/>
        <w:rPr>
          <w:rFonts w:ascii="Times New Roman" w:hAnsi="Times New Roman"/>
        </w:rPr>
      </w:pPr>
    </w:p>
    <w:p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 xml:space="preserve">MWF </w:t>
      </w:r>
      <w:r w:rsidR="005D0A83">
        <w:rPr>
          <w:rFonts w:ascii="Times New Roman" w:hAnsi="Times New Roman"/>
          <w:color w:val="000000"/>
        </w:rPr>
        <w:t>8</w:t>
      </w:r>
      <w:r w:rsidR="00B24AD5">
        <w:rPr>
          <w:rFonts w:ascii="Times New Roman" w:hAnsi="Times New Roman"/>
          <w:color w:val="000000"/>
        </w:rPr>
        <w:t>:0</w:t>
      </w:r>
      <w:r w:rsidR="00D60619">
        <w:rPr>
          <w:rFonts w:ascii="Times New Roman" w:hAnsi="Times New Roman"/>
          <w:color w:val="000000"/>
        </w:rPr>
        <w:t>5</w:t>
      </w:r>
      <w:r w:rsidR="00B24AD5">
        <w:rPr>
          <w:rFonts w:ascii="Times New Roman" w:hAnsi="Times New Roman"/>
          <w:color w:val="000000"/>
        </w:rPr>
        <w:t xml:space="preserve"> a</w:t>
      </w:r>
      <w:r w:rsidR="00292B1E" w:rsidRPr="00B24AD5">
        <w:rPr>
          <w:rFonts w:ascii="Times New Roman" w:hAnsi="Times New Roman"/>
          <w:color w:val="000000"/>
        </w:rPr>
        <w:t xml:space="preserve">m to </w:t>
      </w:r>
      <w:r w:rsidR="00EC7378">
        <w:rPr>
          <w:rFonts w:ascii="Times New Roman" w:hAnsi="Times New Roman"/>
          <w:color w:val="000000"/>
        </w:rPr>
        <w:t>9</w:t>
      </w:r>
      <w:r w:rsidR="00B24AD5">
        <w:rPr>
          <w:rFonts w:ascii="Times New Roman" w:hAnsi="Times New Roman"/>
          <w:color w:val="000000"/>
        </w:rPr>
        <w:t>:0</w:t>
      </w:r>
      <w:r w:rsidR="00D60619">
        <w:rPr>
          <w:rFonts w:ascii="Times New Roman" w:hAnsi="Times New Roman"/>
          <w:color w:val="000000"/>
        </w:rPr>
        <w:t>5</w:t>
      </w:r>
      <w:r w:rsidR="00CF1559" w:rsidRPr="00B24AD5">
        <w:rPr>
          <w:rFonts w:ascii="Times New Roman" w:hAnsi="Times New Roman"/>
          <w:color w:val="000000"/>
        </w:rPr>
        <w:t xml:space="preserve"> </w:t>
      </w:r>
      <w:r w:rsidR="00EC7378">
        <w:rPr>
          <w:rFonts w:ascii="Times New Roman" w:hAnsi="Times New Roman"/>
          <w:color w:val="000000"/>
        </w:rPr>
        <w:t>a</w:t>
      </w:r>
      <w:r w:rsidR="00D60619">
        <w:rPr>
          <w:rFonts w:ascii="Times New Roman" w:hAnsi="Times New Roman"/>
          <w:color w:val="000000"/>
        </w:rPr>
        <w:t>m</w:t>
      </w:r>
    </w:p>
    <w:p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rsidR="00194D60" w:rsidRPr="00B24AD5" w:rsidRDefault="001D7100" w:rsidP="003F5126">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jisom</w:t>
      </w:r>
      <w:r w:rsidR="00E81359" w:rsidRPr="00B24AD5">
        <w:rPr>
          <w:rFonts w:ascii="Times New Roman" w:hAnsi="Times New Roman"/>
        </w:rPr>
        <w:t>@uttyler.edu</w:t>
      </w:r>
      <w:r w:rsidR="00EF68EC" w:rsidRPr="00B24AD5">
        <w:rPr>
          <w:rFonts w:ascii="Times New Roman" w:hAnsi="Times New Roman"/>
        </w:rPr>
        <w:t xml:space="preserve"> </w:t>
      </w:r>
      <w:r w:rsidR="00E11435" w:rsidRPr="00B24AD5">
        <w:rPr>
          <w:rFonts w:ascii="Times New Roman" w:hAnsi="Times New Roman"/>
        </w:rPr>
        <w:t>ph:</w:t>
      </w:r>
      <w:r w:rsidR="00292B1E" w:rsidRPr="00B24AD5">
        <w:rPr>
          <w:rFonts w:ascii="Times New Roman" w:hAnsi="Times New Roman"/>
        </w:rPr>
        <w:t>903-566-7356 (leave message with dept. secretary)</w:t>
      </w:r>
    </w:p>
    <w:p w:rsidR="008703F4" w:rsidRPr="00B24AD5" w:rsidRDefault="008703F4" w:rsidP="00E81359">
      <w:pPr>
        <w:spacing w:after="0" w:line="240" w:lineRule="auto"/>
        <w:rPr>
          <w:rFonts w:ascii="Times New Roman" w:hAnsi="Times New Roman"/>
          <w:b/>
        </w:rPr>
      </w:pPr>
    </w:p>
    <w:p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directly </w:t>
      </w:r>
      <w:r w:rsidR="00EC7378">
        <w:rPr>
          <w:rFonts w:ascii="Times New Roman" w:hAnsi="Times New Roman"/>
        </w:rPr>
        <w:t>before</w:t>
      </w:r>
      <w:r w:rsidR="00E81359" w:rsidRPr="00B24AD5">
        <w:rPr>
          <w:rFonts w:ascii="Times New Roman" w:hAnsi="Times New Roman"/>
        </w:rPr>
        <w:t xml:space="preserve"> class</w:t>
      </w:r>
      <w:r w:rsidRPr="00B24AD5">
        <w:rPr>
          <w:rFonts w:ascii="Times New Roman" w:hAnsi="Times New Roman"/>
        </w:rPr>
        <w:t xml:space="preserve">.  This is a good opportunity for you to look over your exams, ask questions, or seek clarification.  If you can not attend my office hours you may set-up an alternative time to meet.  I will try to respond promptly to your emails.  </w:t>
      </w:r>
      <w:r w:rsidR="003F5126" w:rsidRPr="00B24AD5">
        <w:rPr>
          <w:rFonts w:ascii="Times New Roman" w:hAnsi="Times New Roman"/>
          <w:b/>
        </w:rPr>
        <w:t xml:space="preserve">In your email, include your first and last name and that you are enrolled in Geography </w:t>
      </w:r>
      <w:r w:rsidR="005D0A83">
        <w:rPr>
          <w:rFonts w:ascii="Times New Roman" w:hAnsi="Times New Roman"/>
          <w:b/>
        </w:rPr>
        <w:t>3320</w:t>
      </w:r>
      <w:r w:rsidR="003F5126" w:rsidRPr="00B24AD5">
        <w:rPr>
          <w:rFonts w:ascii="Times New Roman" w:hAnsi="Times New Roman"/>
          <w:b/>
        </w:rPr>
        <w:t>.</w:t>
      </w:r>
    </w:p>
    <w:p w:rsidR="00E81359" w:rsidRPr="00B24AD5" w:rsidRDefault="00E81359" w:rsidP="0075582C">
      <w:pPr>
        <w:spacing w:after="0" w:line="240" w:lineRule="auto"/>
        <w:rPr>
          <w:rFonts w:ascii="Times New Roman" w:hAnsi="Times New Roman"/>
          <w:b/>
        </w:rPr>
      </w:pPr>
    </w:p>
    <w:p w:rsidR="003F5126" w:rsidRPr="00B24AD5" w:rsidRDefault="0075582C" w:rsidP="0075582C">
      <w:pPr>
        <w:spacing w:after="0" w:line="240" w:lineRule="auto"/>
        <w:rPr>
          <w:rFonts w:ascii="Times New Roman" w:hAnsi="Times New Roman"/>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rsidR="003F5126" w:rsidRPr="00EC7378" w:rsidRDefault="00EC7378" w:rsidP="00EC7378">
      <w:pPr>
        <w:ind w:left="1440"/>
        <w:rPr>
          <w:rFonts w:ascii="Times New Roman" w:hAnsi="Times New Roman"/>
          <w:spacing w:val="-1"/>
          <w:sz w:val="24"/>
          <w:szCs w:val="24"/>
        </w:rPr>
      </w:pPr>
      <w:r w:rsidRPr="0056392C">
        <w:rPr>
          <w:rFonts w:ascii="Times New Roman" w:hAnsi="Times New Roman"/>
          <w:spacing w:val="-1"/>
          <w:sz w:val="24"/>
          <w:szCs w:val="24"/>
        </w:rPr>
        <w:t>Petersen, Sack, &amp; Gabler. Fundamentals of Physical Geography.</w:t>
      </w:r>
      <w:r>
        <w:rPr>
          <w:rFonts w:ascii="Times New Roman" w:hAnsi="Times New Roman"/>
          <w:spacing w:val="-1"/>
          <w:sz w:val="24"/>
          <w:szCs w:val="24"/>
        </w:rPr>
        <w:t xml:space="preserve">  </w:t>
      </w:r>
      <w:r w:rsidRPr="0056392C">
        <w:rPr>
          <w:rFonts w:ascii="Times New Roman" w:hAnsi="Times New Roman"/>
          <w:spacing w:val="-1"/>
          <w:sz w:val="24"/>
          <w:szCs w:val="24"/>
        </w:rPr>
        <w:t>2</w:t>
      </w:r>
      <w:r w:rsidRPr="0056392C">
        <w:rPr>
          <w:rFonts w:ascii="Times New Roman" w:hAnsi="Times New Roman"/>
          <w:spacing w:val="-1"/>
          <w:sz w:val="24"/>
          <w:szCs w:val="24"/>
          <w:vertAlign w:val="superscript"/>
        </w:rPr>
        <w:t>nd</w:t>
      </w:r>
      <w:r w:rsidRPr="0056392C">
        <w:rPr>
          <w:rFonts w:ascii="Times New Roman" w:hAnsi="Times New Roman"/>
          <w:spacing w:val="-1"/>
          <w:sz w:val="24"/>
          <w:szCs w:val="24"/>
        </w:rPr>
        <w:t xml:space="preserve"> ed. 2015. Publisher: Cengage </w:t>
      </w:r>
      <w:r w:rsidRPr="0056392C">
        <w:rPr>
          <w:rFonts w:ascii="Times New Roman" w:eastAsia="Times New Roman" w:hAnsi="Times New Roman"/>
          <w:color w:val="333333"/>
          <w:sz w:val="24"/>
          <w:szCs w:val="24"/>
        </w:rPr>
        <w:t>ISBN-13</w:t>
      </w:r>
      <w:r w:rsidRPr="0056392C">
        <w:rPr>
          <w:rFonts w:ascii="Times New Roman" w:eastAsia="Times New Roman" w:hAnsi="Times New Roman"/>
          <w:b/>
          <w:bCs/>
          <w:color w:val="333333"/>
          <w:sz w:val="24"/>
          <w:szCs w:val="24"/>
        </w:rPr>
        <w:t>:</w:t>
      </w:r>
      <w:r w:rsidRPr="0056392C">
        <w:rPr>
          <w:rFonts w:ascii="Times New Roman" w:eastAsia="Times New Roman" w:hAnsi="Times New Roman"/>
          <w:color w:val="333333"/>
          <w:sz w:val="24"/>
          <w:szCs w:val="24"/>
        </w:rPr>
        <w:t> 978-1133606536</w:t>
      </w:r>
      <w:r w:rsidR="00EF0B9A" w:rsidRPr="00EF0B9A">
        <w:rPr>
          <w:rFonts w:ascii="TimesNewRomanPSMT" w:eastAsia="Times New Roman" w:hAnsi="TimesNewRomanPSMT"/>
        </w:rPr>
        <w:t xml:space="preserve">. </w:t>
      </w:r>
    </w:p>
    <w:p w:rsidR="00292B1E" w:rsidRPr="00B24AD5" w:rsidRDefault="00292B1E" w:rsidP="00292B1E">
      <w:pPr>
        <w:rPr>
          <w:rFonts w:ascii="Times New Roman" w:hAnsi="Times New Roman"/>
        </w:rPr>
      </w:pPr>
      <w:r w:rsidRPr="00B24AD5">
        <w:rPr>
          <w:rFonts w:ascii="Times New Roman" w:hAnsi="Times New Roman"/>
          <w:b/>
        </w:rPr>
        <w:t>Recommended Reading(s):</w:t>
      </w:r>
      <w:r w:rsidRPr="00B24AD5">
        <w:rPr>
          <w:rFonts w:ascii="Times New Roman" w:hAnsi="Times New Roman"/>
        </w:rPr>
        <w:t xml:space="preserve"> </w:t>
      </w:r>
    </w:p>
    <w:p w:rsidR="00292B1E" w:rsidRPr="00B24AD5" w:rsidRDefault="00292B1E" w:rsidP="00292B1E">
      <w:pPr>
        <w:rPr>
          <w:rFonts w:ascii="Times New Roman" w:hAnsi="Times New Roman"/>
          <w:b/>
        </w:rPr>
      </w:pPr>
      <w:r w:rsidRPr="00B24AD5">
        <w:rPr>
          <w:rFonts w:ascii="Times New Roman" w:hAnsi="Times New Roman"/>
        </w:rPr>
        <w:t xml:space="preserve">Instructor handouts; Postings on </w:t>
      </w:r>
      <w:r w:rsidR="00EF0B9A">
        <w:rPr>
          <w:rFonts w:ascii="Times New Roman" w:hAnsi="Times New Roman"/>
        </w:rPr>
        <w:t>Canvas</w:t>
      </w:r>
      <w:r w:rsidR="00B81BB1">
        <w:rPr>
          <w:rFonts w:ascii="Times New Roman" w:hAnsi="Times New Roman"/>
        </w:rPr>
        <w:t>, other assignments TBD</w:t>
      </w:r>
    </w:p>
    <w:p w:rsidR="00EC7378" w:rsidRPr="00EC7378" w:rsidRDefault="00292B1E" w:rsidP="00EC7378">
      <w:pPr>
        <w:spacing w:after="0" w:line="240" w:lineRule="auto"/>
        <w:rPr>
          <w:rFonts w:ascii="Times New Roman" w:eastAsia="Times New Roman" w:hAnsi="Times New Roman"/>
          <w:color w:val="000000" w:themeColor="text1"/>
        </w:rPr>
      </w:pPr>
      <w:r w:rsidRPr="00B24AD5">
        <w:rPr>
          <w:rFonts w:ascii="Times New Roman" w:hAnsi="Times New Roman"/>
          <w:b/>
        </w:rPr>
        <w:t>Catalogue description</w:t>
      </w:r>
      <w:r w:rsidRPr="00EC7378">
        <w:rPr>
          <w:rFonts w:ascii="Times New Roman" w:hAnsi="Times New Roman"/>
          <w:b/>
          <w:color w:val="000000" w:themeColor="text1"/>
        </w:rPr>
        <w:t>:</w:t>
      </w:r>
      <w:r w:rsidRPr="00EC7378">
        <w:rPr>
          <w:rFonts w:ascii="Times New Roman" w:hAnsi="Times New Roman"/>
          <w:color w:val="000000" w:themeColor="text1"/>
        </w:rPr>
        <w:t xml:space="preserve"> </w:t>
      </w:r>
      <w:r w:rsidR="00EC7378" w:rsidRPr="00EC7378">
        <w:rPr>
          <w:rFonts w:ascii="Times New Roman" w:eastAsia="Times New Roman" w:hAnsi="Times New Roman"/>
          <w:color w:val="000000" w:themeColor="text1"/>
          <w:shd w:val="clear" w:color="auto" w:fill="FFFFFF"/>
        </w:rPr>
        <w:t>Provides students the opportunity to acquire a general understanding of physical systems that affect the environment. Relationships among climate, landforms, soils and vegetation will be presented in a geographical perspective.</w:t>
      </w:r>
    </w:p>
    <w:p w:rsidR="00EC7378" w:rsidRDefault="00EC7378" w:rsidP="00EC7378">
      <w:pPr>
        <w:spacing w:after="0" w:line="240" w:lineRule="auto"/>
        <w:rPr>
          <w:rFonts w:ascii="TimesNewRomanPS" w:eastAsia="Times New Roman" w:hAnsi="TimesNewRomanPS"/>
          <w:b/>
          <w:bCs/>
          <w:color w:val="000000" w:themeColor="text1"/>
        </w:rPr>
      </w:pPr>
    </w:p>
    <w:p w:rsidR="00EC7378" w:rsidRDefault="00EF0B9A" w:rsidP="00EC7378">
      <w:pPr>
        <w:spacing w:after="0" w:line="240" w:lineRule="auto"/>
        <w:rPr>
          <w:rFonts w:ascii="Times New Roman" w:eastAsia="Times New Roman" w:hAnsi="Times New Roman"/>
        </w:rPr>
      </w:pPr>
      <w:r w:rsidRPr="00EC7378">
        <w:rPr>
          <w:rFonts w:ascii="TimesNewRomanPS" w:eastAsia="Times New Roman" w:hAnsi="TimesNewRomanPS"/>
          <w:b/>
          <w:bCs/>
          <w:color w:val="000000" w:themeColor="text1"/>
        </w:rPr>
        <w:t xml:space="preserve">Course objective: </w:t>
      </w:r>
      <w:r w:rsidR="00EC7378" w:rsidRPr="0056392C">
        <w:rPr>
          <w:rFonts w:ascii="Times New Roman" w:eastAsia="Times New Roman" w:hAnsi="Times New Roman"/>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EC7378" w:rsidRPr="0056392C">
        <w:rPr>
          <w:rFonts w:ascii="Times New Roman" w:eastAsia="Times New Roman" w:hAnsi="Times New Roman"/>
        </w:rPr>
        <w:t>globally-aware</w:t>
      </w:r>
      <w:proofErr w:type="gramEnd"/>
      <w:r w:rsidR="00EC7378" w:rsidRPr="0056392C">
        <w:rPr>
          <w:rFonts w:ascii="Times New Roman" w:eastAsia="Times New Roman" w:hAnsi="Times New Roman"/>
        </w:rPr>
        <w:t xml:space="preserve"> citizens, </w:t>
      </w:r>
      <w:r w:rsidR="00EC7378" w:rsidRPr="0056392C">
        <w:rPr>
          <w:rFonts w:ascii="Times New Roman" w:eastAsia="Times New Roman" w:hAnsi="Times New Roman"/>
          <w:i/>
          <w:iCs/>
        </w:rPr>
        <w:t>this course’s objective is not to promote or reward memorization</w:t>
      </w:r>
      <w:r w:rsidR="00CF64ED">
        <w:rPr>
          <w:rFonts w:ascii="Times New Roman" w:eastAsia="Times New Roman" w:hAnsi="Times New Roman"/>
          <w:i/>
          <w:iCs/>
        </w:rPr>
        <w:t xml:space="preserve"> but to instill a deeper understanding of our Environmental Systems</w:t>
      </w:r>
      <w:r w:rsidR="00EC7378" w:rsidRPr="0056392C">
        <w:rPr>
          <w:rFonts w:ascii="Times New Roman" w:eastAsia="Times New Roman" w:hAnsi="Times New Roman"/>
        </w:rPr>
        <w:t xml:space="preserve">. The objective is to provide a geographical context for </w:t>
      </w:r>
      <w:r w:rsidR="00CF64ED">
        <w:rPr>
          <w:rFonts w:ascii="Times New Roman" w:eastAsia="Times New Roman" w:hAnsi="Times New Roman"/>
        </w:rPr>
        <w:t>natural</w:t>
      </w:r>
      <w:r w:rsidR="00EC7378" w:rsidRPr="0056392C">
        <w:rPr>
          <w:rFonts w:ascii="Times New Roman" w:eastAsia="Times New Roman" w:hAnsi="Times New Roman"/>
        </w:rPr>
        <w:t xml:space="preserve"> events, to make spatial connections, and to understand the importance of geographical contexts in our everyday lives. By the end of this course you should be able to read and synthesize maps as well as </w:t>
      </w:r>
      <w:r w:rsidR="00CF64ED">
        <w:rPr>
          <w:rFonts w:ascii="Times New Roman" w:eastAsia="Times New Roman" w:hAnsi="Times New Roman"/>
        </w:rPr>
        <w:t>comprehend the natural hazards and changes of the Earth system that occur daily</w:t>
      </w:r>
      <w:r w:rsidR="00EC7378" w:rsidRPr="0056392C">
        <w:rPr>
          <w:rFonts w:ascii="Times New Roman" w:eastAsia="Times New Roman" w:hAnsi="Times New Roman"/>
        </w:rPr>
        <w:t xml:space="preserve">. </w:t>
      </w:r>
    </w:p>
    <w:p w:rsidR="00292B1E" w:rsidRPr="00EF0B9A" w:rsidRDefault="00EF0B9A" w:rsidP="00EC7378">
      <w:pPr>
        <w:spacing w:after="0"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rsidR="00EC7378" w:rsidRPr="005D0A83" w:rsidRDefault="00EC7378" w:rsidP="00EC7378">
      <w:pPr>
        <w:pStyle w:val="BodyText"/>
        <w:numPr>
          <w:ilvl w:val="0"/>
          <w:numId w:val="16"/>
        </w:numPr>
        <w:tabs>
          <w:tab w:val="left" w:pos="345"/>
        </w:tabs>
        <w:ind w:left="0" w:right="300" w:firstLine="0"/>
        <w:rPr>
          <w:rFonts w:cs="Times New Roman"/>
          <w:sz w:val="22"/>
          <w:szCs w:val="22"/>
        </w:rPr>
      </w:pPr>
      <w:r w:rsidRPr="005D0A83">
        <w:rPr>
          <w:rFonts w:cs="Times New Roman"/>
          <w:spacing w:val="-1"/>
          <w:sz w:val="22"/>
          <w:szCs w:val="22"/>
        </w:rPr>
        <w:t>Lecture</w:t>
      </w:r>
      <w:r w:rsidRPr="005D0A83">
        <w:rPr>
          <w:rFonts w:cs="Times New Roman"/>
          <w:spacing w:val="2"/>
          <w:sz w:val="22"/>
          <w:szCs w:val="22"/>
        </w:rPr>
        <w:t xml:space="preserve"> </w:t>
      </w:r>
      <w:r w:rsidRPr="005D0A83">
        <w:rPr>
          <w:rFonts w:cs="Times New Roman"/>
          <w:sz w:val="22"/>
          <w:szCs w:val="22"/>
        </w:rPr>
        <w:t>–</w:t>
      </w:r>
      <w:r w:rsidRPr="005D0A83">
        <w:rPr>
          <w:rFonts w:cs="Times New Roman"/>
          <w:spacing w:val="-3"/>
          <w:sz w:val="22"/>
          <w:szCs w:val="22"/>
        </w:rPr>
        <w:t xml:space="preserve"> </w:t>
      </w:r>
      <w:r w:rsidR="00CF64ED" w:rsidRPr="005D0A83">
        <w:rPr>
          <w:rFonts w:cs="Times New Roman"/>
          <w:spacing w:val="-2"/>
          <w:sz w:val="22"/>
          <w:szCs w:val="22"/>
        </w:rPr>
        <w:t>Much</w:t>
      </w:r>
      <w:r w:rsidRPr="005D0A83">
        <w:rPr>
          <w:rFonts w:cs="Times New Roman"/>
          <w:spacing w:val="-8"/>
          <w:sz w:val="22"/>
          <w:szCs w:val="22"/>
        </w:rPr>
        <w:t xml:space="preserve"> </w:t>
      </w:r>
      <w:r w:rsidRPr="005D0A83">
        <w:rPr>
          <w:rFonts w:cs="Times New Roman"/>
          <w:spacing w:val="2"/>
          <w:sz w:val="22"/>
          <w:szCs w:val="22"/>
        </w:rPr>
        <w:t>of</w:t>
      </w:r>
      <w:r w:rsidRPr="005D0A83">
        <w:rPr>
          <w:rFonts w:cs="Times New Roman"/>
          <w:spacing w:val="-6"/>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information</w:t>
      </w:r>
      <w:r w:rsidRPr="005D0A83">
        <w:rPr>
          <w:rFonts w:cs="Times New Roman"/>
          <w:spacing w:val="2"/>
          <w:sz w:val="22"/>
          <w:szCs w:val="22"/>
        </w:rPr>
        <w:t xml:space="preserve"> </w:t>
      </w:r>
      <w:r w:rsidRPr="005D0A83">
        <w:rPr>
          <w:rFonts w:cs="Times New Roman"/>
          <w:spacing w:val="-3"/>
          <w:sz w:val="22"/>
          <w:szCs w:val="22"/>
        </w:rPr>
        <w:t xml:space="preserve">in </w:t>
      </w:r>
      <w:r w:rsidRPr="005D0A83">
        <w:rPr>
          <w:rFonts w:cs="Times New Roman"/>
          <w:spacing w:val="2"/>
          <w:sz w:val="22"/>
          <w:szCs w:val="22"/>
        </w:rPr>
        <w:t>this</w:t>
      </w:r>
      <w:r w:rsidRPr="005D0A83">
        <w:rPr>
          <w:rFonts w:cs="Times New Roman"/>
          <w:sz w:val="22"/>
          <w:szCs w:val="22"/>
        </w:rPr>
        <w:t xml:space="preserve"> course</w:t>
      </w:r>
      <w:r w:rsidRPr="005D0A83">
        <w:rPr>
          <w:rFonts w:cs="Times New Roman"/>
          <w:spacing w:val="1"/>
          <w:sz w:val="22"/>
          <w:szCs w:val="22"/>
        </w:rPr>
        <w:t xml:space="preserve"> </w:t>
      </w:r>
      <w:r w:rsidRPr="005D0A83">
        <w:rPr>
          <w:rFonts w:cs="Times New Roman"/>
          <w:spacing w:val="-2"/>
          <w:sz w:val="22"/>
          <w:szCs w:val="22"/>
        </w:rPr>
        <w:t xml:space="preserve">will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delivered</w:t>
      </w:r>
      <w:r w:rsidRPr="005D0A83">
        <w:rPr>
          <w:rFonts w:cs="Times New Roman"/>
          <w:spacing w:val="6"/>
          <w:sz w:val="22"/>
          <w:szCs w:val="22"/>
        </w:rPr>
        <w:t xml:space="preserve"> </w:t>
      </w:r>
      <w:r w:rsidRPr="005D0A83">
        <w:rPr>
          <w:rFonts w:cs="Times New Roman"/>
          <w:spacing w:val="-3"/>
          <w:sz w:val="22"/>
          <w:szCs w:val="22"/>
        </w:rPr>
        <w:t xml:space="preserve">in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form</w:t>
      </w:r>
      <w:r w:rsidRPr="005D0A83">
        <w:rPr>
          <w:rFonts w:cs="Times New Roman"/>
          <w:spacing w:val="-7"/>
          <w:sz w:val="22"/>
          <w:szCs w:val="22"/>
        </w:rPr>
        <w:t xml:space="preserve"> </w:t>
      </w:r>
      <w:r w:rsidRPr="005D0A83">
        <w:rPr>
          <w:rFonts w:cs="Times New Roman"/>
          <w:spacing w:val="4"/>
          <w:sz w:val="22"/>
          <w:szCs w:val="22"/>
        </w:rPr>
        <w:t>of</w:t>
      </w:r>
      <w:r w:rsidRPr="005D0A83">
        <w:rPr>
          <w:rFonts w:cs="Times New Roman"/>
          <w:spacing w:val="-1"/>
          <w:sz w:val="22"/>
          <w:szCs w:val="22"/>
        </w:rPr>
        <w:t xml:space="preserve"> lecture.</w:t>
      </w:r>
    </w:p>
    <w:p w:rsidR="00EC7378" w:rsidRPr="005D0A83" w:rsidRDefault="00EC7378" w:rsidP="00EC7378">
      <w:pPr>
        <w:pStyle w:val="BodyText"/>
        <w:tabs>
          <w:tab w:val="left" w:pos="345"/>
        </w:tabs>
        <w:ind w:left="345" w:right="300"/>
        <w:rPr>
          <w:rFonts w:cs="Times New Roman"/>
          <w:sz w:val="22"/>
          <w:szCs w:val="22"/>
        </w:rPr>
      </w:pPr>
      <w:r w:rsidRPr="005D0A83">
        <w:rPr>
          <w:rFonts w:cs="Times New Roman"/>
          <w:spacing w:val="-1"/>
          <w:sz w:val="22"/>
          <w:szCs w:val="22"/>
        </w:rPr>
        <w:t>Because</w:t>
      </w:r>
      <w:r w:rsidRPr="005D0A83">
        <w:rPr>
          <w:rFonts w:cs="Times New Roman"/>
          <w:spacing w:val="1"/>
          <w:sz w:val="22"/>
          <w:szCs w:val="22"/>
        </w:rPr>
        <w:t xml:space="preserve"> </w:t>
      </w:r>
      <w:r w:rsidRPr="005D0A83">
        <w:rPr>
          <w:rFonts w:cs="Times New Roman"/>
          <w:spacing w:val="2"/>
          <w:sz w:val="22"/>
          <w:szCs w:val="22"/>
        </w:rPr>
        <w:t>of</w:t>
      </w:r>
      <w:r w:rsidRPr="005D0A83">
        <w:rPr>
          <w:rFonts w:cs="Times New Roman"/>
          <w:spacing w:val="-6"/>
          <w:sz w:val="22"/>
          <w:szCs w:val="22"/>
        </w:rPr>
        <w:t xml:space="preserve"> </w:t>
      </w:r>
      <w:r w:rsidRPr="005D0A83">
        <w:rPr>
          <w:rFonts w:cs="Times New Roman"/>
          <w:spacing w:val="-2"/>
          <w:sz w:val="22"/>
          <w:szCs w:val="22"/>
        </w:rPr>
        <w:t>this,</w:t>
      </w:r>
      <w:r w:rsidRPr="005D0A83">
        <w:rPr>
          <w:rFonts w:cs="Times New Roman"/>
          <w:spacing w:val="9"/>
          <w:sz w:val="22"/>
          <w:szCs w:val="22"/>
        </w:rPr>
        <w:t xml:space="preserve"> </w:t>
      </w:r>
      <w:r w:rsidRPr="005D0A83">
        <w:rPr>
          <w:rFonts w:cs="Times New Roman"/>
          <w:spacing w:val="-5"/>
          <w:sz w:val="22"/>
          <w:szCs w:val="22"/>
        </w:rPr>
        <w:t>it</w:t>
      </w:r>
      <w:r w:rsidRPr="005D0A83">
        <w:rPr>
          <w:rFonts w:cs="Times New Roman"/>
          <w:spacing w:val="12"/>
          <w:sz w:val="22"/>
          <w:szCs w:val="22"/>
        </w:rPr>
        <w:t xml:space="preserve"> </w:t>
      </w:r>
      <w:r w:rsidRPr="005D0A83">
        <w:rPr>
          <w:rFonts w:cs="Times New Roman"/>
          <w:spacing w:val="-5"/>
          <w:sz w:val="22"/>
          <w:szCs w:val="22"/>
        </w:rPr>
        <w:t>is</w:t>
      </w:r>
      <w:r w:rsidRPr="005D0A83">
        <w:rPr>
          <w:rFonts w:cs="Times New Roman"/>
          <w:sz w:val="22"/>
          <w:szCs w:val="22"/>
        </w:rPr>
        <w:t xml:space="preserve"> </w:t>
      </w:r>
      <w:r w:rsidRPr="005D0A83">
        <w:rPr>
          <w:rFonts w:cs="Times New Roman"/>
          <w:spacing w:val="-1"/>
          <w:sz w:val="22"/>
          <w:szCs w:val="22"/>
        </w:rPr>
        <w:t>strongly</w:t>
      </w:r>
      <w:r w:rsidRPr="005D0A83">
        <w:rPr>
          <w:rFonts w:cs="Times New Roman"/>
          <w:spacing w:val="-3"/>
          <w:sz w:val="22"/>
          <w:szCs w:val="22"/>
        </w:rPr>
        <w:t xml:space="preserve"> </w:t>
      </w:r>
      <w:r w:rsidRPr="005D0A83">
        <w:rPr>
          <w:rFonts w:cs="Times New Roman"/>
          <w:spacing w:val="-1"/>
          <w:sz w:val="22"/>
          <w:szCs w:val="22"/>
        </w:rPr>
        <w:t>recommended</w:t>
      </w:r>
      <w:r w:rsidRPr="005D0A83">
        <w:rPr>
          <w:rFonts w:cs="Times New Roman"/>
          <w:spacing w:val="2"/>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 xml:space="preserve">students </w:t>
      </w:r>
      <w:r w:rsidRPr="005D0A83">
        <w:rPr>
          <w:rFonts w:cs="Times New Roman"/>
          <w:spacing w:val="-2"/>
          <w:sz w:val="22"/>
          <w:szCs w:val="22"/>
        </w:rPr>
        <w:t>attend</w:t>
      </w:r>
      <w:r w:rsidRPr="005D0A83">
        <w:rPr>
          <w:rFonts w:cs="Times New Roman"/>
          <w:spacing w:val="2"/>
          <w:sz w:val="22"/>
          <w:szCs w:val="22"/>
        </w:rPr>
        <w:t xml:space="preserve"> </w:t>
      </w:r>
      <w:r w:rsidRPr="005D0A83">
        <w:rPr>
          <w:rFonts w:cs="Times New Roman"/>
          <w:spacing w:val="-1"/>
          <w:sz w:val="22"/>
          <w:szCs w:val="22"/>
        </w:rPr>
        <w:t>all</w:t>
      </w:r>
      <w:r w:rsidRPr="005D0A83">
        <w:rPr>
          <w:rFonts w:cs="Times New Roman"/>
          <w:spacing w:val="-7"/>
          <w:sz w:val="22"/>
          <w:szCs w:val="22"/>
        </w:rPr>
        <w:t xml:space="preserve"> </w:t>
      </w:r>
      <w:r w:rsidRPr="005D0A83">
        <w:rPr>
          <w:rFonts w:cs="Times New Roman"/>
          <w:spacing w:val="-1"/>
          <w:sz w:val="22"/>
          <w:szCs w:val="22"/>
        </w:rPr>
        <w:t>classes</w:t>
      </w:r>
      <w:r w:rsidRPr="005D0A83">
        <w:rPr>
          <w:rFonts w:cs="Times New Roman"/>
          <w:sz w:val="22"/>
          <w:szCs w:val="22"/>
        </w:rPr>
        <w:t xml:space="preserve"> </w:t>
      </w:r>
      <w:r w:rsidRPr="005D0A83">
        <w:rPr>
          <w:rFonts w:cs="Times New Roman"/>
          <w:spacing w:val="-1"/>
          <w:sz w:val="22"/>
          <w:szCs w:val="22"/>
        </w:rPr>
        <w:t>and</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attentive.</w:t>
      </w:r>
      <w:r w:rsidRPr="005D0A83">
        <w:rPr>
          <w:rFonts w:cs="Times New Roman"/>
          <w:spacing w:val="4"/>
          <w:sz w:val="22"/>
          <w:szCs w:val="22"/>
        </w:rPr>
        <w:t xml:space="preserve"> </w:t>
      </w:r>
      <w:r w:rsidRPr="005D0A83">
        <w:rPr>
          <w:rFonts w:cs="Times New Roman"/>
          <w:sz w:val="22"/>
          <w:szCs w:val="22"/>
        </w:rPr>
        <w:t>Due to</w:t>
      </w:r>
      <w:r w:rsidRPr="005D0A83">
        <w:rPr>
          <w:rFonts w:cs="Times New Roman"/>
          <w:spacing w:val="84"/>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2"/>
          <w:sz w:val="22"/>
          <w:szCs w:val="22"/>
        </w:rPr>
        <w:t>amount</w:t>
      </w:r>
      <w:r w:rsidRPr="005D0A83">
        <w:rPr>
          <w:rFonts w:cs="Times New Roman"/>
          <w:spacing w:val="2"/>
          <w:sz w:val="22"/>
          <w:szCs w:val="22"/>
        </w:rPr>
        <w:t xml:space="preserve"> of</w:t>
      </w:r>
      <w:r w:rsidRPr="005D0A83">
        <w:rPr>
          <w:rFonts w:cs="Times New Roman"/>
          <w:spacing w:val="-1"/>
          <w:sz w:val="22"/>
          <w:szCs w:val="22"/>
        </w:rPr>
        <w:t xml:space="preserve"> material</w:t>
      </w:r>
      <w:r w:rsidRPr="005D0A83">
        <w:rPr>
          <w:rFonts w:cs="Times New Roman"/>
          <w:spacing w:val="-7"/>
          <w:sz w:val="22"/>
          <w:szCs w:val="22"/>
        </w:rPr>
        <w:t xml:space="preserve"> </w:t>
      </w:r>
      <w:r w:rsidRPr="005D0A83">
        <w:rPr>
          <w:rFonts w:cs="Times New Roman"/>
          <w:spacing w:val="1"/>
          <w:sz w:val="22"/>
          <w:szCs w:val="22"/>
        </w:rPr>
        <w:t>that</w:t>
      </w:r>
      <w:r w:rsidRPr="005D0A83">
        <w:rPr>
          <w:rFonts w:cs="Times New Roman"/>
          <w:spacing w:val="7"/>
          <w:sz w:val="22"/>
          <w:szCs w:val="22"/>
        </w:rPr>
        <w:t xml:space="preserve"> </w:t>
      </w:r>
      <w:r w:rsidRPr="005D0A83">
        <w:rPr>
          <w:rFonts w:cs="Times New Roman"/>
          <w:spacing w:val="-2"/>
          <w:sz w:val="22"/>
          <w:szCs w:val="22"/>
        </w:rPr>
        <w:t xml:space="preserve">will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covered</w:t>
      </w:r>
      <w:r w:rsidRPr="005D0A83">
        <w:rPr>
          <w:rFonts w:cs="Times New Roman"/>
          <w:spacing w:val="2"/>
          <w:sz w:val="22"/>
          <w:szCs w:val="22"/>
        </w:rPr>
        <w:t xml:space="preserve"> </w:t>
      </w:r>
      <w:r w:rsidRPr="005D0A83">
        <w:rPr>
          <w:rFonts w:cs="Times New Roman"/>
          <w:sz w:val="22"/>
          <w:szCs w:val="22"/>
        </w:rPr>
        <w:t xml:space="preserve">this </w:t>
      </w:r>
      <w:r w:rsidRPr="005D0A83">
        <w:rPr>
          <w:rFonts w:cs="Times New Roman"/>
          <w:spacing w:val="-1"/>
          <w:sz w:val="22"/>
          <w:szCs w:val="22"/>
        </w:rPr>
        <w:t>semester</w:t>
      </w:r>
      <w:r w:rsidRPr="005D0A83">
        <w:rPr>
          <w:rFonts w:cs="Times New Roman"/>
          <w:spacing w:val="3"/>
          <w:sz w:val="22"/>
          <w:szCs w:val="22"/>
        </w:rPr>
        <w:t xml:space="preserve"> </w:t>
      </w:r>
      <w:r w:rsidRPr="005D0A83">
        <w:rPr>
          <w:rFonts w:cs="Times New Roman"/>
          <w:spacing w:val="-5"/>
          <w:sz w:val="22"/>
          <w:szCs w:val="22"/>
        </w:rPr>
        <w:t>it</w:t>
      </w:r>
      <w:r w:rsidRPr="005D0A83">
        <w:rPr>
          <w:rFonts w:cs="Times New Roman"/>
          <w:spacing w:val="7"/>
          <w:sz w:val="22"/>
          <w:szCs w:val="22"/>
        </w:rPr>
        <w:t xml:space="preserve"> </w:t>
      </w:r>
      <w:r w:rsidRPr="005D0A83">
        <w:rPr>
          <w:rFonts w:cs="Times New Roman"/>
          <w:spacing w:val="-5"/>
          <w:sz w:val="22"/>
          <w:szCs w:val="22"/>
        </w:rPr>
        <w:t>is</w:t>
      </w:r>
      <w:r w:rsidRPr="005D0A83">
        <w:rPr>
          <w:rFonts w:cs="Times New Roman"/>
          <w:sz w:val="22"/>
          <w:szCs w:val="22"/>
        </w:rPr>
        <w:t xml:space="preserve"> suggested</w:t>
      </w:r>
      <w:r w:rsidRPr="005D0A83">
        <w:rPr>
          <w:rFonts w:cs="Times New Roman"/>
          <w:spacing w:val="-3"/>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students</w:t>
      </w:r>
      <w:r w:rsidRPr="005D0A83">
        <w:rPr>
          <w:rFonts w:cs="Times New Roman"/>
          <w:spacing w:val="-5"/>
          <w:sz w:val="22"/>
          <w:szCs w:val="22"/>
        </w:rPr>
        <w:t xml:space="preserve"> </w:t>
      </w:r>
      <w:r w:rsidRPr="005D0A83">
        <w:rPr>
          <w:rFonts w:cs="Times New Roman"/>
          <w:spacing w:val="1"/>
          <w:sz w:val="22"/>
          <w:szCs w:val="22"/>
        </w:rPr>
        <w:t xml:space="preserve">take </w:t>
      </w:r>
      <w:r w:rsidRPr="005D0A83">
        <w:rPr>
          <w:rFonts w:cs="Times New Roman"/>
          <w:spacing w:val="2"/>
          <w:sz w:val="22"/>
          <w:szCs w:val="22"/>
        </w:rPr>
        <w:t>notes</w:t>
      </w:r>
      <w:r w:rsidRPr="005D0A83">
        <w:rPr>
          <w:rFonts w:cs="Times New Roman"/>
          <w:sz w:val="22"/>
          <w:szCs w:val="22"/>
        </w:rPr>
        <w:t xml:space="preserve"> </w:t>
      </w:r>
      <w:r w:rsidRPr="005D0A83">
        <w:rPr>
          <w:rFonts w:cs="Times New Roman"/>
          <w:spacing w:val="-1"/>
          <w:sz w:val="22"/>
          <w:szCs w:val="22"/>
        </w:rPr>
        <w:t>from</w:t>
      </w:r>
      <w:r w:rsidRPr="005D0A83">
        <w:rPr>
          <w:rFonts w:cs="Times New Roman"/>
          <w:spacing w:val="5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lecture</w:t>
      </w:r>
      <w:r w:rsidR="00CF64ED" w:rsidRPr="005D0A83">
        <w:rPr>
          <w:rFonts w:cs="Times New Roman"/>
          <w:spacing w:val="1"/>
          <w:sz w:val="22"/>
          <w:szCs w:val="22"/>
        </w:rPr>
        <w:t>. However, lecture shouldn’t be a one-way street. Discussion is strongly encouraged!</w:t>
      </w:r>
    </w:p>
    <w:p w:rsidR="00EC7378" w:rsidRPr="005D0A83" w:rsidRDefault="00EC7378" w:rsidP="00EC7378">
      <w:pPr>
        <w:pStyle w:val="BodyText"/>
        <w:numPr>
          <w:ilvl w:val="0"/>
          <w:numId w:val="16"/>
        </w:numPr>
        <w:tabs>
          <w:tab w:val="left" w:pos="345"/>
        </w:tabs>
        <w:ind w:left="360" w:right="300" w:hanging="360"/>
        <w:rPr>
          <w:rFonts w:cs="Times New Roman"/>
          <w:sz w:val="22"/>
          <w:szCs w:val="22"/>
        </w:rPr>
      </w:pPr>
      <w:r w:rsidRPr="005D0A83">
        <w:rPr>
          <w:rFonts w:cs="Times New Roman"/>
          <w:spacing w:val="-2"/>
          <w:sz w:val="22"/>
          <w:szCs w:val="22"/>
        </w:rPr>
        <w:t>Reading</w:t>
      </w:r>
      <w:r w:rsidRPr="005D0A83">
        <w:rPr>
          <w:rFonts w:cs="Times New Roman"/>
          <w:spacing w:val="3"/>
          <w:sz w:val="22"/>
          <w:szCs w:val="22"/>
        </w:rPr>
        <w:t xml:space="preserve"> </w:t>
      </w:r>
      <w:r w:rsidRPr="005D0A83">
        <w:rPr>
          <w:rFonts w:cs="Times New Roman"/>
          <w:sz w:val="22"/>
          <w:szCs w:val="22"/>
        </w:rPr>
        <w:t>–</w:t>
      </w:r>
      <w:r w:rsidRPr="005D0A83">
        <w:rPr>
          <w:rFonts w:cs="Times New Roman"/>
          <w:spacing w:val="2"/>
          <w:sz w:val="22"/>
          <w:szCs w:val="22"/>
        </w:rPr>
        <w:t xml:space="preserve"> </w:t>
      </w:r>
      <w:r w:rsidRPr="005D0A83">
        <w:rPr>
          <w:rFonts w:cs="Times New Roman"/>
          <w:spacing w:val="-2"/>
          <w:sz w:val="22"/>
          <w:szCs w:val="22"/>
        </w:rPr>
        <w:t>The</w:t>
      </w:r>
      <w:r w:rsidRPr="005D0A83">
        <w:rPr>
          <w:rFonts w:cs="Times New Roman"/>
          <w:spacing w:val="1"/>
          <w:sz w:val="22"/>
          <w:szCs w:val="22"/>
        </w:rPr>
        <w:t xml:space="preserve"> </w:t>
      </w:r>
      <w:r w:rsidRPr="005D0A83">
        <w:rPr>
          <w:rFonts w:cs="Times New Roman"/>
          <w:spacing w:val="-1"/>
          <w:sz w:val="22"/>
          <w:szCs w:val="22"/>
        </w:rPr>
        <w:t>textbook</w:t>
      </w:r>
      <w:r w:rsidR="00CF64ED" w:rsidRPr="005D0A83">
        <w:rPr>
          <w:rFonts w:cs="Times New Roman"/>
          <w:spacing w:val="-1"/>
          <w:sz w:val="22"/>
          <w:szCs w:val="22"/>
        </w:rPr>
        <w:t xml:space="preserve"> (outlined in schedule)</w:t>
      </w:r>
      <w:r w:rsidRPr="005D0A83">
        <w:rPr>
          <w:rFonts w:cs="Times New Roman"/>
          <w:spacing w:val="-1"/>
          <w:sz w:val="22"/>
          <w:szCs w:val="22"/>
        </w:rPr>
        <w:t>,</w:t>
      </w:r>
      <w:r w:rsidRPr="005D0A83">
        <w:rPr>
          <w:rFonts w:cs="Times New Roman"/>
          <w:spacing w:val="4"/>
          <w:sz w:val="22"/>
          <w:szCs w:val="22"/>
        </w:rPr>
        <w:t xml:space="preserve"> </w:t>
      </w:r>
      <w:r w:rsidRPr="005D0A83">
        <w:rPr>
          <w:rFonts w:cs="Times New Roman"/>
          <w:spacing w:val="-1"/>
          <w:sz w:val="22"/>
          <w:szCs w:val="22"/>
        </w:rPr>
        <w:t>as</w:t>
      </w:r>
      <w:r w:rsidRPr="005D0A83">
        <w:rPr>
          <w:rFonts w:cs="Times New Roman"/>
          <w:sz w:val="22"/>
          <w:szCs w:val="22"/>
        </w:rPr>
        <w:t xml:space="preserve"> </w:t>
      </w:r>
      <w:r w:rsidRPr="005D0A83">
        <w:rPr>
          <w:rFonts w:cs="Times New Roman"/>
          <w:spacing w:val="-2"/>
          <w:sz w:val="22"/>
          <w:szCs w:val="22"/>
        </w:rPr>
        <w:t>well</w:t>
      </w:r>
      <w:r w:rsidRPr="005D0A83">
        <w:rPr>
          <w:rFonts w:cs="Times New Roman"/>
          <w:spacing w:val="-3"/>
          <w:sz w:val="22"/>
          <w:szCs w:val="22"/>
        </w:rPr>
        <w:t xml:space="preserve"> </w:t>
      </w:r>
      <w:r w:rsidRPr="005D0A83">
        <w:rPr>
          <w:rFonts w:cs="Times New Roman"/>
          <w:spacing w:val="-1"/>
          <w:sz w:val="22"/>
          <w:szCs w:val="22"/>
        </w:rPr>
        <w:t>as</w:t>
      </w:r>
      <w:r w:rsidRPr="005D0A83">
        <w:rPr>
          <w:rFonts w:cs="Times New Roman"/>
          <w:sz w:val="22"/>
          <w:szCs w:val="22"/>
        </w:rPr>
        <w:t xml:space="preserve"> </w:t>
      </w:r>
      <w:r w:rsidRPr="005D0A83">
        <w:rPr>
          <w:rFonts w:cs="Times New Roman"/>
          <w:spacing w:val="-1"/>
          <w:sz w:val="22"/>
          <w:szCs w:val="22"/>
        </w:rPr>
        <w:t>outside</w:t>
      </w:r>
      <w:r w:rsidRPr="005D0A83">
        <w:rPr>
          <w:rFonts w:cs="Times New Roman"/>
          <w:spacing w:val="1"/>
          <w:sz w:val="22"/>
          <w:szCs w:val="22"/>
        </w:rPr>
        <w:t xml:space="preserve"> </w:t>
      </w:r>
      <w:r w:rsidRPr="005D0A83">
        <w:rPr>
          <w:rFonts w:cs="Times New Roman"/>
          <w:spacing w:val="-1"/>
          <w:sz w:val="22"/>
          <w:szCs w:val="22"/>
        </w:rPr>
        <w:t>readings</w:t>
      </w:r>
      <w:r w:rsidRPr="005D0A83">
        <w:rPr>
          <w:rFonts w:cs="Times New Roman"/>
          <w:sz w:val="22"/>
          <w:szCs w:val="22"/>
        </w:rPr>
        <w:t xml:space="preserve"> </w:t>
      </w:r>
      <w:r w:rsidRPr="005D0A83">
        <w:rPr>
          <w:rFonts w:cs="Times New Roman"/>
          <w:spacing w:val="2"/>
          <w:sz w:val="22"/>
          <w:szCs w:val="22"/>
        </w:rPr>
        <w:t xml:space="preserve">to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announced</w:t>
      </w:r>
      <w:r w:rsidRPr="005D0A83">
        <w:rPr>
          <w:rFonts w:cs="Times New Roman"/>
          <w:spacing w:val="6"/>
          <w:sz w:val="22"/>
          <w:szCs w:val="22"/>
        </w:rPr>
        <w:t xml:space="preserve"> </w:t>
      </w:r>
      <w:r w:rsidRPr="005D0A83">
        <w:rPr>
          <w:rFonts w:cs="Times New Roman"/>
          <w:spacing w:val="-3"/>
          <w:sz w:val="22"/>
          <w:szCs w:val="22"/>
        </w:rPr>
        <w:t xml:space="preserve">in </w:t>
      </w:r>
      <w:r w:rsidRPr="005D0A83">
        <w:rPr>
          <w:rFonts w:cs="Times New Roman"/>
          <w:spacing w:val="-1"/>
          <w:sz w:val="22"/>
          <w:szCs w:val="22"/>
        </w:rPr>
        <w:t>class,</w:t>
      </w:r>
      <w:r w:rsidRPr="005D0A83">
        <w:rPr>
          <w:rFonts w:cs="Times New Roman"/>
          <w:spacing w:val="4"/>
          <w:sz w:val="22"/>
          <w:szCs w:val="22"/>
        </w:rPr>
        <w:t xml:space="preserve"> </w:t>
      </w:r>
      <w:r w:rsidRPr="005D0A83">
        <w:rPr>
          <w:rFonts w:cs="Times New Roman"/>
          <w:spacing w:val="-1"/>
          <w:sz w:val="22"/>
          <w:szCs w:val="22"/>
        </w:rPr>
        <w:t>provides</w:t>
      </w:r>
      <w:r w:rsidRPr="005D0A83">
        <w:rPr>
          <w:rFonts w:cs="Times New Roman"/>
          <w:sz w:val="22"/>
          <w:szCs w:val="22"/>
        </w:rPr>
        <w:t xml:space="preserve"> a</w:t>
      </w:r>
      <w:r w:rsidRPr="005D0A83">
        <w:rPr>
          <w:rFonts w:cs="Times New Roman"/>
          <w:spacing w:val="1"/>
          <w:sz w:val="22"/>
          <w:szCs w:val="22"/>
        </w:rPr>
        <w:t xml:space="preserve"> </w:t>
      </w:r>
      <w:r w:rsidRPr="005D0A83">
        <w:rPr>
          <w:rFonts w:cs="Times New Roman"/>
          <w:spacing w:val="-1"/>
          <w:sz w:val="22"/>
          <w:szCs w:val="22"/>
        </w:rPr>
        <w:t>supplement</w:t>
      </w:r>
      <w:r w:rsidRPr="005D0A83">
        <w:rPr>
          <w:rFonts w:cs="Times New Roman"/>
          <w:spacing w:val="64"/>
          <w:sz w:val="22"/>
          <w:szCs w:val="22"/>
        </w:rPr>
        <w:t xml:space="preserve"> </w:t>
      </w:r>
      <w:r w:rsidRPr="005D0A83">
        <w:rPr>
          <w:rFonts w:cs="Times New Roman"/>
          <w:spacing w:val="-2"/>
          <w:sz w:val="22"/>
          <w:szCs w:val="22"/>
        </w:rPr>
        <w:t>and</w:t>
      </w:r>
      <w:r w:rsidRPr="005D0A83">
        <w:rPr>
          <w:rFonts w:cs="Times New Roman"/>
          <w:spacing w:val="6"/>
          <w:sz w:val="22"/>
          <w:szCs w:val="22"/>
        </w:rPr>
        <w:t xml:space="preserve"> </w:t>
      </w:r>
      <w:r w:rsidRPr="005D0A83">
        <w:rPr>
          <w:rFonts w:cs="Times New Roman"/>
          <w:spacing w:val="-1"/>
          <w:sz w:val="22"/>
          <w:szCs w:val="22"/>
        </w:rPr>
        <w:t>framework</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1"/>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lecture</w:t>
      </w:r>
      <w:r w:rsidRPr="005D0A83">
        <w:rPr>
          <w:rFonts w:cs="Times New Roman"/>
          <w:spacing w:val="1"/>
          <w:sz w:val="22"/>
          <w:szCs w:val="22"/>
        </w:rPr>
        <w:t xml:space="preserve"> </w:t>
      </w:r>
      <w:r w:rsidRPr="005D0A83">
        <w:rPr>
          <w:rFonts w:cs="Times New Roman"/>
          <w:spacing w:val="-2"/>
          <w:sz w:val="22"/>
          <w:szCs w:val="22"/>
        </w:rPr>
        <w:t>material.</w:t>
      </w:r>
      <w:r w:rsidRPr="005D0A83">
        <w:rPr>
          <w:rFonts w:cs="Times New Roman"/>
          <w:spacing w:val="4"/>
          <w:sz w:val="22"/>
          <w:szCs w:val="22"/>
        </w:rPr>
        <w:t xml:space="preserve"> </w:t>
      </w:r>
      <w:r w:rsidRPr="005D0A83">
        <w:rPr>
          <w:rFonts w:cs="Times New Roman"/>
          <w:spacing w:val="-2"/>
          <w:sz w:val="22"/>
          <w:szCs w:val="22"/>
        </w:rPr>
        <w:t>The</w:t>
      </w:r>
      <w:r w:rsidRPr="005D0A83">
        <w:rPr>
          <w:rFonts w:cs="Times New Roman"/>
          <w:spacing w:val="1"/>
          <w:sz w:val="22"/>
          <w:szCs w:val="22"/>
        </w:rPr>
        <w:t xml:space="preserve"> </w:t>
      </w:r>
      <w:r w:rsidRPr="005D0A83">
        <w:rPr>
          <w:rFonts w:cs="Times New Roman"/>
          <w:sz w:val="22"/>
          <w:szCs w:val="22"/>
        </w:rPr>
        <w:t>students are</w:t>
      </w:r>
      <w:r w:rsidRPr="005D0A83">
        <w:rPr>
          <w:rFonts w:cs="Times New Roman"/>
          <w:spacing w:val="-4"/>
          <w:sz w:val="22"/>
          <w:szCs w:val="22"/>
        </w:rPr>
        <w:t xml:space="preserve"> </w:t>
      </w:r>
      <w:r w:rsidRPr="005D0A83">
        <w:rPr>
          <w:rFonts w:cs="Times New Roman"/>
          <w:spacing w:val="-2"/>
          <w:sz w:val="22"/>
          <w:szCs w:val="22"/>
        </w:rPr>
        <w:t>responsible</w:t>
      </w:r>
      <w:r w:rsidRPr="005D0A83">
        <w:rPr>
          <w:rFonts w:cs="Times New Roman"/>
          <w:spacing w:val="6"/>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2"/>
          <w:sz w:val="22"/>
          <w:szCs w:val="22"/>
        </w:rPr>
        <w:t>reading</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corresponding</w:t>
      </w:r>
      <w:r w:rsidRPr="005D0A83">
        <w:rPr>
          <w:rFonts w:cs="Times New Roman"/>
          <w:spacing w:val="74"/>
          <w:sz w:val="22"/>
          <w:szCs w:val="22"/>
        </w:rPr>
        <w:t xml:space="preserve"> </w:t>
      </w:r>
      <w:r w:rsidRPr="005D0A83">
        <w:rPr>
          <w:rFonts w:cs="Times New Roman"/>
          <w:spacing w:val="-1"/>
          <w:sz w:val="22"/>
          <w:szCs w:val="22"/>
        </w:rPr>
        <w:t>material</w:t>
      </w:r>
      <w:r w:rsidRPr="005D0A83">
        <w:rPr>
          <w:rFonts w:cs="Times New Roman"/>
          <w:spacing w:val="-7"/>
          <w:sz w:val="22"/>
          <w:szCs w:val="22"/>
        </w:rPr>
        <w:t xml:space="preserve"> </w:t>
      </w:r>
      <w:r w:rsidRPr="005D0A83">
        <w:rPr>
          <w:rFonts w:cs="Times New Roman"/>
          <w:sz w:val="22"/>
          <w:szCs w:val="22"/>
        </w:rPr>
        <w:t>prior</w:t>
      </w:r>
      <w:r w:rsidRPr="005D0A83">
        <w:rPr>
          <w:rFonts w:cs="Times New Roman"/>
          <w:spacing w:val="3"/>
          <w:sz w:val="22"/>
          <w:szCs w:val="22"/>
        </w:rPr>
        <w:t xml:space="preserve"> </w:t>
      </w:r>
      <w:r w:rsidRPr="005D0A83">
        <w:rPr>
          <w:rFonts w:cs="Times New Roman"/>
          <w:sz w:val="22"/>
          <w:szCs w:val="22"/>
        </w:rPr>
        <w:t>to</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8"/>
          <w:sz w:val="22"/>
          <w:szCs w:val="22"/>
        </w:rPr>
        <w:t xml:space="preserve"> </w:t>
      </w:r>
      <w:r w:rsidRPr="005D0A83">
        <w:rPr>
          <w:rFonts w:cs="Times New Roman"/>
          <w:spacing w:val="-2"/>
          <w:sz w:val="22"/>
          <w:szCs w:val="22"/>
        </w:rPr>
        <w:t>lectures,</w:t>
      </w:r>
      <w:r w:rsidRPr="005D0A83">
        <w:rPr>
          <w:rFonts w:cs="Times New Roman"/>
          <w:spacing w:val="4"/>
          <w:sz w:val="22"/>
          <w:szCs w:val="22"/>
        </w:rPr>
        <w:t xml:space="preserve"> </w:t>
      </w:r>
      <w:r w:rsidRPr="005D0A83">
        <w:rPr>
          <w:rFonts w:cs="Times New Roman"/>
          <w:spacing w:val="-2"/>
          <w:sz w:val="22"/>
          <w:szCs w:val="22"/>
        </w:rPr>
        <w:t>so</w:t>
      </w:r>
      <w:r w:rsidRPr="005D0A83">
        <w:rPr>
          <w:rFonts w:cs="Times New Roman"/>
          <w:spacing w:val="-3"/>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 xml:space="preserve">students </w:t>
      </w:r>
      <w:r w:rsidRPr="005D0A83">
        <w:rPr>
          <w:rFonts w:cs="Times New Roman"/>
          <w:spacing w:val="-2"/>
          <w:sz w:val="22"/>
          <w:szCs w:val="22"/>
        </w:rPr>
        <w:t xml:space="preserve">will </w:t>
      </w:r>
      <w:r w:rsidRPr="005D0A83">
        <w:rPr>
          <w:rFonts w:cs="Times New Roman"/>
          <w:sz w:val="22"/>
          <w:szCs w:val="22"/>
        </w:rPr>
        <w:t>be</w:t>
      </w:r>
      <w:r w:rsidRPr="005D0A83">
        <w:rPr>
          <w:rFonts w:cs="Times New Roman"/>
          <w:spacing w:val="1"/>
          <w:sz w:val="22"/>
          <w:szCs w:val="22"/>
        </w:rPr>
        <w:t xml:space="preserve"> </w:t>
      </w:r>
      <w:r w:rsidRPr="005D0A83">
        <w:rPr>
          <w:rFonts w:cs="Times New Roman"/>
          <w:spacing w:val="-1"/>
          <w:sz w:val="22"/>
          <w:szCs w:val="22"/>
        </w:rPr>
        <w:t>prepared</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3"/>
          <w:sz w:val="22"/>
          <w:szCs w:val="22"/>
        </w:rPr>
        <w:t>class.</w:t>
      </w:r>
    </w:p>
    <w:p w:rsidR="00EC7378" w:rsidRPr="005D0A83" w:rsidRDefault="00EC7378" w:rsidP="00EC7378">
      <w:pPr>
        <w:pStyle w:val="BodyText"/>
        <w:numPr>
          <w:ilvl w:val="0"/>
          <w:numId w:val="16"/>
        </w:numPr>
        <w:tabs>
          <w:tab w:val="left" w:pos="345"/>
        </w:tabs>
        <w:ind w:left="360" w:right="124" w:hanging="360"/>
        <w:rPr>
          <w:rFonts w:cs="Times New Roman"/>
          <w:sz w:val="22"/>
          <w:szCs w:val="22"/>
        </w:rPr>
      </w:pPr>
      <w:r w:rsidRPr="005D0A83">
        <w:rPr>
          <w:rFonts w:cs="Times New Roman"/>
          <w:spacing w:val="-3"/>
          <w:sz w:val="22"/>
          <w:szCs w:val="22"/>
        </w:rPr>
        <w:t>Class</w:t>
      </w:r>
      <w:r w:rsidRPr="005D0A83">
        <w:rPr>
          <w:rFonts w:cs="Times New Roman"/>
          <w:sz w:val="22"/>
          <w:szCs w:val="22"/>
        </w:rPr>
        <w:t xml:space="preserve"> </w:t>
      </w:r>
      <w:r w:rsidRPr="005D0A83">
        <w:rPr>
          <w:rFonts w:cs="Times New Roman"/>
          <w:spacing w:val="-1"/>
          <w:sz w:val="22"/>
          <w:szCs w:val="22"/>
        </w:rPr>
        <w:t>Discussion</w:t>
      </w:r>
      <w:r w:rsidRPr="005D0A83">
        <w:rPr>
          <w:rFonts w:cs="Times New Roman"/>
          <w:sz w:val="22"/>
          <w:szCs w:val="22"/>
        </w:rPr>
        <w:t xml:space="preserve"> –</w:t>
      </w:r>
      <w:r w:rsidRPr="005D0A83">
        <w:rPr>
          <w:rFonts w:cs="Times New Roman"/>
          <w:spacing w:val="2"/>
          <w:sz w:val="22"/>
          <w:szCs w:val="22"/>
        </w:rPr>
        <w:t xml:space="preserve"> </w:t>
      </w:r>
      <w:r w:rsidRPr="005D0A83">
        <w:rPr>
          <w:rFonts w:cs="Times New Roman"/>
          <w:spacing w:val="-1"/>
          <w:sz w:val="22"/>
          <w:szCs w:val="22"/>
        </w:rPr>
        <w:t>Class</w:t>
      </w:r>
      <w:r w:rsidRPr="005D0A83">
        <w:rPr>
          <w:rFonts w:cs="Times New Roman"/>
          <w:sz w:val="22"/>
          <w:szCs w:val="22"/>
        </w:rPr>
        <w:t xml:space="preserve"> </w:t>
      </w:r>
      <w:r w:rsidRPr="005D0A83">
        <w:rPr>
          <w:rFonts w:cs="Times New Roman"/>
          <w:spacing w:val="-2"/>
          <w:sz w:val="22"/>
          <w:szCs w:val="22"/>
        </w:rPr>
        <w:t>discussion,</w:t>
      </w:r>
      <w:r w:rsidRPr="005D0A83">
        <w:rPr>
          <w:rFonts w:cs="Times New Roman"/>
          <w:spacing w:val="4"/>
          <w:sz w:val="22"/>
          <w:szCs w:val="22"/>
        </w:rPr>
        <w:t xml:space="preserve"> </w:t>
      </w:r>
      <w:r w:rsidRPr="005D0A83">
        <w:rPr>
          <w:rFonts w:cs="Times New Roman"/>
          <w:spacing w:val="-1"/>
          <w:sz w:val="22"/>
          <w:szCs w:val="22"/>
        </w:rPr>
        <w:t>ranging</w:t>
      </w:r>
      <w:r w:rsidRPr="005D0A83">
        <w:rPr>
          <w:rFonts w:cs="Times New Roman"/>
          <w:spacing w:val="6"/>
          <w:sz w:val="22"/>
          <w:szCs w:val="22"/>
        </w:rPr>
        <w:t xml:space="preserve"> </w:t>
      </w:r>
      <w:r w:rsidRPr="005D0A83">
        <w:rPr>
          <w:rFonts w:cs="Times New Roman"/>
          <w:spacing w:val="-1"/>
          <w:sz w:val="22"/>
          <w:szCs w:val="22"/>
        </w:rPr>
        <w:t>from</w:t>
      </w:r>
      <w:r w:rsidRPr="005D0A83">
        <w:rPr>
          <w:rFonts w:cs="Times New Roman"/>
          <w:spacing w:val="-3"/>
          <w:sz w:val="22"/>
          <w:szCs w:val="22"/>
        </w:rPr>
        <w:t xml:space="preserve"> </w:t>
      </w:r>
      <w:r w:rsidRPr="005D0A83">
        <w:rPr>
          <w:rFonts w:cs="Times New Roman"/>
          <w:spacing w:val="-1"/>
          <w:sz w:val="22"/>
          <w:szCs w:val="22"/>
        </w:rPr>
        <w:t>informal</w:t>
      </w:r>
      <w:r w:rsidRPr="005D0A83">
        <w:rPr>
          <w:rFonts w:cs="Times New Roman"/>
          <w:spacing w:val="-7"/>
          <w:sz w:val="22"/>
          <w:szCs w:val="22"/>
        </w:rPr>
        <w:t xml:space="preserve"> </w:t>
      </w:r>
      <w:r w:rsidRPr="005D0A83">
        <w:rPr>
          <w:rFonts w:cs="Times New Roman"/>
          <w:spacing w:val="-1"/>
          <w:sz w:val="22"/>
          <w:szCs w:val="22"/>
        </w:rPr>
        <w:t>talks</w:t>
      </w:r>
      <w:r w:rsidRPr="005D0A83">
        <w:rPr>
          <w:rFonts w:cs="Times New Roman"/>
          <w:sz w:val="22"/>
          <w:szCs w:val="22"/>
        </w:rPr>
        <w:t xml:space="preserve"> </w:t>
      </w:r>
      <w:r w:rsidRPr="005D0A83">
        <w:rPr>
          <w:rFonts w:cs="Times New Roman"/>
          <w:spacing w:val="2"/>
          <w:sz w:val="22"/>
          <w:szCs w:val="22"/>
        </w:rPr>
        <w:t>to</w:t>
      </w:r>
      <w:r w:rsidRPr="005D0A83">
        <w:rPr>
          <w:rFonts w:cs="Times New Roman"/>
          <w:spacing w:val="-3"/>
          <w:sz w:val="22"/>
          <w:szCs w:val="22"/>
        </w:rPr>
        <w:t xml:space="preserve"> </w:t>
      </w:r>
      <w:r w:rsidRPr="005D0A83">
        <w:rPr>
          <w:rFonts w:cs="Times New Roman"/>
          <w:spacing w:val="-1"/>
          <w:sz w:val="22"/>
          <w:szCs w:val="22"/>
        </w:rPr>
        <w:t>organized</w:t>
      </w:r>
      <w:r w:rsidRPr="005D0A83">
        <w:rPr>
          <w:rFonts w:cs="Times New Roman"/>
          <w:spacing w:val="2"/>
          <w:sz w:val="22"/>
          <w:szCs w:val="22"/>
        </w:rPr>
        <w:t xml:space="preserve"> </w:t>
      </w:r>
      <w:r w:rsidRPr="005D0A83">
        <w:rPr>
          <w:rFonts w:cs="Times New Roman"/>
          <w:spacing w:val="-1"/>
          <w:sz w:val="22"/>
          <w:szCs w:val="22"/>
        </w:rPr>
        <w:t>discussion</w:t>
      </w:r>
      <w:r w:rsidRPr="005D0A83">
        <w:rPr>
          <w:rFonts w:cs="Times New Roman"/>
          <w:spacing w:val="-3"/>
          <w:sz w:val="22"/>
          <w:szCs w:val="22"/>
        </w:rPr>
        <w:t xml:space="preserve"> </w:t>
      </w:r>
      <w:r w:rsidRPr="005D0A83">
        <w:rPr>
          <w:rFonts w:cs="Times New Roman"/>
          <w:spacing w:val="-1"/>
          <w:sz w:val="22"/>
          <w:szCs w:val="22"/>
        </w:rPr>
        <w:t>days,</w:t>
      </w:r>
      <w:r w:rsidRPr="005D0A83">
        <w:rPr>
          <w:rFonts w:cs="Times New Roman"/>
          <w:spacing w:val="4"/>
          <w:sz w:val="22"/>
          <w:szCs w:val="22"/>
        </w:rPr>
        <w:t xml:space="preserve"> </w:t>
      </w:r>
      <w:r w:rsidRPr="005D0A83">
        <w:rPr>
          <w:rFonts w:cs="Times New Roman"/>
          <w:spacing w:val="-1"/>
          <w:sz w:val="22"/>
          <w:szCs w:val="22"/>
        </w:rPr>
        <w:t>will</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96"/>
          <w:sz w:val="22"/>
          <w:szCs w:val="22"/>
        </w:rPr>
        <w:t xml:space="preserve"> </w:t>
      </w:r>
      <w:r w:rsidRPr="005D0A83">
        <w:rPr>
          <w:rFonts w:cs="Times New Roman"/>
          <w:spacing w:val="-1"/>
          <w:sz w:val="22"/>
          <w:szCs w:val="22"/>
        </w:rPr>
        <w:t>an</w:t>
      </w:r>
      <w:r w:rsidRPr="005D0A83">
        <w:rPr>
          <w:rFonts w:cs="Times New Roman"/>
          <w:spacing w:val="2"/>
          <w:sz w:val="22"/>
          <w:szCs w:val="22"/>
        </w:rPr>
        <w:t xml:space="preserve"> </w:t>
      </w:r>
      <w:r w:rsidRPr="005D0A83">
        <w:rPr>
          <w:rFonts w:cs="Times New Roman"/>
          <w:spacing w:val="-1"/>
          <w:sz w:val="22"/>
          <w:szCs w:val="22"/>
        </w:rPr>
        <w:t>important</w:t>
      </w:r>
      <w:r w:rsidRPr="005D0A83">
        <w:rPr>
          <w:rFonts w:cs="Times New Roman"/>
          <w:spacing w:val="7"/>
          <w:sz w:val="22"/>
          <w:szCs w:val="22"/>
        </w:rPr>
        <w:t xml:space="preserve"> </w:t>
      </w:r>
      <w:r w:rsidRPr="005D0A83">
        <w:rPr>
          <w:rFonts w:cs="Times New Roman"/>
          <w:spacing w:val="-3"/>
          <w:sz w:val="22"/>
          <w:szCs w:val="22"/>
        </w:rPr>
        <w:t>part</w:t>
      </w:r>
      <w:r w:rsidRPr="005D0A83">
        <w:rPr>
          <w:rFonts w:cs="Times New Roman"/>
          <w:spacing w:val="2"/>
          <w:sz w:val="22"/>
          <w:szCs w:val="22"/>
        </w:rPr>
        <w:t xml:space="preserve"> of</w:t>
      </w:r>
      <w:r w:rsidRPr="005D0A83">
        <w:rPr>
          <w:rFonts w:cs="Times New Roman"/>
          <w:spacing w:val="-6"/>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2"/>
          <w:sz w:val="22"/>
          <w:szCs w:val="22"/>
        </w:rPr>
        <w:t>class.</w:t>
      </w:r>
      <w:r w:rsidRPr="005D0A83">
        <w:rPr>
          <w:rFonts w:cs="Times New Roman"/>
          <w:spacing w:val="4"/>
          <w:sz w:val="22"/>
          <w:szCs w:val="22"/>
        </w:rPr>
        <w:t xml:space="preserve"> </w:t>
      </w:r>
      <w:r w:rsidRPr="005D0A83">
        <w:rPr>
          <w:rFonts w:cs="Times New Roman"/>
          <w:spacing w:val="-2"/>
          <w:sz w:val="22"/>
          <w:szCs w:val="22"/>
        </w:rPr>
        <w:t>It</w:t>
      </w:r>
      <w:r w:rsidRPr="005D0A83">
        <w:rPr>
          <w:rFonts w:cs="Times New Roman"/>
          <w:spacing w:val="7"/>
          <w:sz w:val="22"/>
          <w:szCs w:val="22"/>
        </w:rPr>
        <w:t xml:space="preserve"> </w:t>
      </w:r>
      <w:r w:rsidRPr="005D0A83">
        <w:rPr>
          <w:rFonts w:cs="Times New Roman"/>
          <w:spacing w:val="-5"/>
          <w:sz w:val="22"/>
          <w:szCs w:val="22"/>
        </w:rPr>
        <w:t>is</w:t>
      </w:r>
      <w:r w:rsidRPr="005D0A83">
        <w:rPr>
          <w:rFonts w:cs="Times New Roman"/>
          <w:spacing w:val="4"/>
          <w:sz w:val="22"/>
          <w:szCs w:val="22"/>
        </w:rPr>
        <w:t xml:space="preserve"> </w:t>
      </w:r>
      <w:r w:rsidRPr="005D0A83">
        <w:rPr>
          <w:rFonts w:cs="Times New Roman"/>
          <w:spacing w:val="-1"/>
          <w:sz w:val="22"/>
          <w:szCs w:val="22"/>
        </w:rPr>
        <w:t>vital</w:t>
      </w:r>
      <w:r w:rsidRPr="005D0A83">
        <w:rPr>
          <w:rFonts w:cs="Times New Roman"/>
          <w:spacing w:val="-7"/>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students</w:t>
      </w:r>
      <w:r w:rsidRPr="005D0A83">
        <w:rPr>
          <w:rFonts w:cs="Times New Roman"/>
          <w:sz w:val="22"/>
          <w:szCs w:val="22"/>
        </w:rPr>
        <w:t xml:space="preserve"> </w:t>
      </w:r>
      <w:r w:rsidRPr="005D0A83">
        <w:rPr>
          <w:rFonts w:cs="Times New Roman"/>
          <w:spacing w:val="-1"/>
          <w:sz w:val="22"/>
          <w:szCs w:val="22"/>
        </w:rPr>
        <w:t>participate</w:t>
      </w:r>
      <w:r w:rsidRPr="005D0A83">
        <w:rPr>
          <w:rFonts w:cs="Times New Roman"/>
          <w:spacing w:val="1"/>
          <w:sz w:val="22"/>
          <w:szCs w:val="22"/>
        </w:rPr>
        <w:t xml:space="preserve"> </w:t>
      </w:r>
      <w:r w:rsidRPr="005D0A83">
        <w:rPr>
          <w:rFonts w:cs="Times New Roman"/>
          <w:spacing w:val="-2"/>
          <w:sz w:val="22"/>
          <w:szCs w:val="22"/>
        </w:rPr>
        <w:t>with</w:t>
      </w:r>
      <w:r w:rsidRPr="005D0A83">
        <w:rPr>
          <w:rFonts w:cs="Times New Roman"/>
          <w:spacing w:val="-3"/>
          <w:sz w:val="22"/>
          <w:szCs w:val="22"/>
        </w:rPr>
        <w:t xml:space="preserve"> </w:t>
      </w:r>
      <w:r w:rsidRPr="005D0A83">
        <w:rPr>
          <w:rFonts w:cs="Times New Roman"/>
          <w:spacing w:val="-1"/>
          <w:sz w:val="22"/>
          <w:szCs w:val="22"/>
        </w:rPr>
        <w:t>class</w:t>
      </w:r>
      <w:r w:rsidRPr="005D0A83">
        <w:rPr>
          <w:rFonts w:cs="Times New Roman"/>
          <w:sz w:val="22"/>
          <w:szCs w:val="22"/>
        </w:rPr>
        <w:t xml:space="preserve"> discussions</w:t>
      </w:r>
      <w:r w:rsidRPr="005D0A83">
        <w:rPr>
          <w:rFonts w:cs="Times New Roman"/>
          <w:spacing w:val="4"/>
          <w:sz w:val="22"/>
          <w:szCs w:val="22"/>
        </w:rPr>
        <w:t xml:space="preserve"> </w:t>
      </w:r>
      <w:r w:rsidRPr="005D0A83">
        <w:rPr>
          <w:rFonts w:cs="Times New Roman"/>
          <w:spacing w:val="-3"/>
          <w:sz w:val="22"/>
          <w:szCs w:val="22"/>
        </w:rPr>
        <w:t xml:space="preserve">in </w:t>
      </w:r>
      <w:r w:rsidRPr="005D0A83">
        <w:rPr>
          <w:rFonts w:cs="Times New Roman"/>
          <w:sz w:val="22"/>
          <w:szCs w:val="22"/>
        </w:rPr>
        <w:t>order</w:t>
      </w:r>
      <w:r w:rsidRPr="005D0A83">
        <w:rPr>
          <w:rFonts w:cs="Times New Roman"/>
          <w:spacing w:val="-1"/>
          <w:sz w:val="22"/>
          <w:szCs w:val="22"/>
        </w:rPr>
        <w:t xml:space="preserve"> </w:t>
      </w:r>
      <w:r w:rsidRPr="005D0A83">
        <w:rPr>
          <w:rFonts w:cs="Times New Roman"/>
          <w:sz w:val="22"/>
          <w:szCs w:val="22"/>
        </w:rPr>
        <w:t>to</w:t>
      </w:r>
      <w:r w:rsidRPr="005D0A83">
        <w:rPr>
          <w:rFonts w:cs="Times New Roman"/>
          <w:spacing w:val="86"/>
          <w:sz w:val="22"/>
          <w:szCs w:val="22"/>
        </w:rPr>
        <w:t xml:space="preserve"> </w:t>
      </w:r>
      <w:r w:rsidRPr="005D0A83">
        <w:rPr>
          <w:rFonts w:cs="Times New Roman"/>
          <w:spacing w:val="-2"/>
          <w:sz w:val="22"/>
          <w:szCs w:val="22"/>
        </w:rPr>
        <w:t>receive</w:t>
      </w:r>
      <w:r w:rsidRPr="005D0A83">
        <w:rPr>
          <w:rFonts w:cs="Times New Roman"/>
          <w:spacing w:val="1"/>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maximum</w:t>
      </w:r>
      <w:r w:rsidRPr="005D0A83">
        <w:rPr>
          <w:rFonts w:cs="Times New Roman"/>
          <w:spacing w:val="2"/>
          <w:sz w:val="22"/>
          <w:szCs w:val="22"/>
        </w:rPr>
        <w:t xml:space="preserve"> </w:t>
      </w:r>
      <w:r w:rsidRPr="005D0A83">
        <w:rPr>
          <w:rFonts w:cs="Times New Roman"/>
          <w:spacing w:val="-3"/>
          <w:sz w:val="22"/>
          <w:szCs w:val="22"/>
        </w:rPr>
        <w:t>benefit</w:t>
      </w:r>
      <w:r w:rsidRPr="005D0A83">
        <w:rPr>
          <w:rFonts w:cs="Times New Roman"/>
          <w:spacing w:val="12"/>
          <w:sz w:val="22"/>
          <w:szCs w:val="22"/>
        </w:rPr>
        <w:t xml:space="preserve"> </w:t>
      </w:r>
      <w:r w:rsidRPr="005D0A83">
        <w:rPr>
          <w:rFonts w:cs="Times New Roman"/>
          <w:sz w:val="22"/>
          <w:szCs w:val="22"/>
        </w:rPr>
        <w:t>from</w:t>
      </w:r>
      <w:r w:rsidRPr="005D0A83">
        <w:rPr>
          <w:rFonts w:cs="Times New Roman"/>
          <w:spacing w:val="-7"/>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course.</w:t>
      </w:r>
    </w:p>
    <w:p w:rsidR="00EC7378" w:rsidRPr="005D0A83" w:rsidRDefault="00EC7378" w:rsidP="00EC7378">
      <w:pPr>
        <w:pStyle w:val="BodyText"/>
        <w:numPr>
          <w:ilvl w:val="0"/>
          <w:numId w:val="16"/>
        </w:numPr>
        <w:tabs>
          <w:tab w:val="left" w:pos="345"/>
        </w:tabs>
        <w:spacing w:line="274" w:lineRule="exact"/>
        <w:ind w:left="0" w:right="300" w:firstLine="0"/>
        <w:rPr>
          <w:rFonts w:cs="Times New Roman"/>
          <w:sz w:val="22"/>
          <w:szCs w:val="22"/>
        </w:rPr>
      </w:pPr>
      <w:r w:rsidRPr="005D0A83">
        <w:rPr>
          <w:rFonts w:cs="Times New Roman"/>
          <w:spacing w:val="-1"/>
          <w:sz w:val="22"/>
          <w:szCs w:val="22"/>
        </w:rPr>
        <w:t>Instructional</w:t>
      </w:r>
      <w:r w:rsidRPr="005D0A83">
        <w:rPr>
          <w:rFonts w:cs="Times New Roman"/>
          <w:spacing w:val="-3"/>
          <w:sz w:val="22"/>
          <w:szCs w:val="22"/>
        </w:rPr>
        <w:t xml:space="preserve"> </w:t>
      </w:r>
      <w:r w:rsidRPr="005D0A83">
        <w:rPr>
          <w:rFonts w:cs="Times New Roman"/>
          <w:spacing w:val="-1"/>
          <w:sz w:val="22"/>
          <w:szCs w:val="22"/>
        </w:rPr>
        <w:t>Aids</w:t>
      </w:r>
      <w:r w:rsidRPr="005D0A83">
        <w:rPr>
          <w:rFonts w:cs="Times New Roman"/>
          <w:spacing w:val="3"/>
          <w:sz w:val="22"/>
          <w:szCs w:val="22"/>
        </w:rPr>
        <w:t xml:space="preserve"> </w:t>
      </w:r>
      <w:r w:rsidRPr="005D0A83">
        <w:rPr>
          <w:rFonts w:cs="Times New Roman"/>
          <w:sz w:val="22"/>
          <w:szCs w:val="22"/>
        </w:rPr>
        <w:t>–</w:t>
      </w:r>
      <w:r w:rsidRPr="005D0A83">
        <w:rPr>
          <w:rFonts w:cs="Times New Roman"/>
          <w:spacing w:val="2"/>
          <w:sz w:val="22"/>
          <w:szCs w:val="22"/>
        </w:rPr>
        <w:t xml:space="preserve"> </w:t>
      </w:r>
      <w:r w:rsidRPr="005D0A83">
        <w:rPr>
          <w:rFonts w:cs="Times New Roman"/>
          <w:spacing w:val="-2"/>
          <w:sz w:val="22"/>
          <w:szCs w:val="22"/>
        </w:rPr>
        <w:t>Varied</w:t>
      </w:r>
      <w:r w:rsidRPr="005D0A83">
        <w:rPr>
          <w:rFonts w:cs="Times New Roman"/>
          <w:spacing w:val="6"/>
          <w:sz w:val="22"/>
          <w:szCs w:val="22"/>
        </w:rPr>
        <w:t xml:space="preserve"> </w:t>
      </w:r>
      <w:r w:rsidRPr="005D0A83">
        <w:rPr>
          <w:rFonts w:cs="Times New Roman"/>
          <w:spacing w:val="-1"/>
          <w:sz w:val="22"/>
          <w:szCs w:val="22"/>
        </w:rPr>
        <w:t>instructional</w:t>
      </w:r>
      <w:r w:rsidRPr="005D0A83">
        <w:rPr>
          <w:rFonts w:cs="Times New Roman"/>
          <w:spacing w:val="-3"/>
          <w:sz w:val="22"/>
          <w:szCs w:val="22"/>
        </w:rPr>
        <w:t xml:space="preserve"> </w:t>
      </w:r>
      <w:r w:rsidRPr="005D0A83">
        <w:rPr>
          <w:rFonts w:cs="Times New Roman"/>
          <w:spacing w:val="-1"/>
          <w:sz w:val="22"/>
          <w:szCs w:val="22"/>
        </w:rPr>
        <w:t>aids,</w:t>
      </w:r>
      <w:r w:rsidRPr="005D0A83">
        <w:rPr>
          <w:rFonts w:cs="Times New Roman"/>
          <w:spacing w:val="9"/>
          <w:sz w:val="22"/>
          <w:szCs w:val="22"/>
        </w:rPr>
        <w:t xml:space="preserve"> </w:t>
      </w:r>
      <w:r w:rsidRPr="005D0A83">
        <w:rPr>
          <w:rFonts w:cs="Times New Roman"/>
          <w:spacing w:val="-2"/>
          <w:sz w:val="22"/>
          <w:szCs w:val="22"/>
        </w:rPr>
        <w:t>including</w:t>
      </w:r>
      <w:r w:rsidRPr="005D0A83">
        <w:rPr>
          <w:rFonts w:cs="Times New Roman"/>
          <w:spacing w:val="2"/>
          <w:sz w:val="22"/>
          <w:szCs w:val="22"/>
        </w:rPr>
        <w:t xml:space="preserve"> </w:t>
      </w:r>
      <w:r w:rsidRPr="005D0A83">
        <w:rPr>
          <w:rFonts w:cs="Times New Roman"/>
          <w:spacing w:val="-1"/>
          <w:sz w:val="22"/>
          <w:szCs w:val="22"/>
        </w:rPr>
        <w:t>audio-visual,</w:t>
      </w:r>
      <w:r w:rsidRPr="005D0A83">
        <w:rPr>
          <w:rFonts w:cs="Times New Roman"/>
          <w:spacing w:val="4"/>
          <w:sz w:val="22"/>
          <w:szCs w:val="22"/>
        </w:rPr>
        <w:t xml:space="preserve"> </w:t>
      </w:r>
      <w:r w:rsidRPr="005D0A83">
        <w:rPr>
          <w:rFonts w:cs="Times New Roman"/>
          <w:sz w:val="22"/>
          <w:szCs w:val="22"/>
        </w:rPr>
        <w:t>supplementary</w:t>
      </w:r>
      <w:r w:rsidRPr="005D0A83">
        <w:rPr>
          <w:rFonts w:cs="Times New Roman"/>
          <w:spacing w:val="-8"/>
          <w:sz w:val="22"/>
          <w:szCs w:val="22"/>
        </w:rPr>
        <w:t xml:space="preserve"> </w:t>
      </w:r>
      <w:r w:rsidRPr="005D0A83">
        <w:rPr>
          <w:rFonts w:cs="Times New Roman"/>
          <w:sz w:val="22"/>
          <w:szCs w:val="22"/>
        </w:rPr>
        <w:t xml:space="preserve">documents </w:t>
      </w:r>
      <w:r w:rsidRPr="005D0A83">
        <w:rPr>
          <w:rFonts w:cs="Times New Roman"/>
          <w:spacing w:val="-1"/>
          <w:sz w:val="22"/>
          <w:szCs w:val="22"/>
        </w:rPr>
        <w:t>and</w:t>
      </w:r>
    </w:p>
    <w:p w:rsidR="00EC7378" w:rsidRPr="005D0A83" w:rsidRDefault="00EC7378" w:rsidP="00EC7378">
      <w:pPr>
        <w:pStyle w:val="BodyText"/>
        <w:tabs>
          <w:tab w:val="left" w:pos="345"/>
        </w:tabs>
        <w:spacing w:line="274" w:lineRule="exact"/>
        <w:ind w:left="0" w:right="300"/>
        <w:rPr>
          <w:rFonts w:cs="Times New Roman"/>
          <w:sz w:val="22"/>
          <w:szCs w:val="22"/>
        </w:rPr>
      </w:pPr>
      <w:r w:rsidRPr="005D0A83">
        <w:rPr>
          <w:rFonts w:cs="Times New Roman"/>
          <w:spacing w:val="-2"/>
          <w:sz w:val="22"/>
          <w:szCs w:val="22"/>
        </w:rPr>
        <w:tab/>
        <w:t>readings,</w:t>
      </w:r>
      <w:r w:rsidRPr="005D0A83">
        <w:rPr>
          <w:rFonts w:cs="Times New Roman"/>
          <w:spacing w:val="4"/>
          <w:sz w:val="22"/>
          <w:szCs w:val="22"/>
        </w:rPr>
        <w:t xml:space="preserve"> </w:t>
      </w:r>
      <w:r w:rsidRPr="005D0A83">
        <w:rPr>
          <w:rFonts w:cs="Times New Roman"/>
          <w:spacing w:val="-1"/>
          <w:sz w:val="22"/>
          <w:szCs w:val="22"/>
        </w:rPr>
        <w:t>and</w:t>
      </w:r>
      <w:r w:rsidRPr="005D0A83">
        <w:rPr>
          <w:rFonts w:cs="Times New Roman"/>
          <w:spacing w:val="2"/>
          <w:sz w:val="22"/>
          <w:szCs w:val="22"/>
        </w:rPr>
        <w:t xml:space="preserve"> </w:t>
      </w:r>
      <w:r w:rsidRPr="005D0A83">
        <w:rPr>
          <w:rFonts w:cs="Times New Roman"/>
          <w:spacing w:val="-1"/>
          <w:sz w:val="22"/>
          <w:szCs w:val="22"/>
        </w:rPr>
        <w:t>Internet</w:t>
      </w:r>
      <w:r w:rsidRPr="005D0A83">
        <w:rPr>
          <w:rFonts w:cs="Times New Roman"/>
          <w:spacing w:val="7"/>
          <w:sz w:val="22"/>
          <w:szCs w:val="22"/>
        </w:rPr>
        <w:t xml:space="preserve"> </w:t>
      </w:r>
      <w:r w:rsidRPr="005D0A83">
        <w:rPr>
          <w:rFonts w:cs="Times New Roman"/>
          <w:spacing w:val="-1"/>
          <w:sz w:val="22"/>
          <w:szCs w:val="22"/>
        </w:rPr>
        <w:t>assignments</w:t>
      </w:r>
      <w:r w:rsidRPr="005D0A83">
        <w:rPr>
          <w:rFonts w:cs="Times New Roman"/>
          <w:sz w:val="22"/>
          <w:szCs w:val="22"/>
        </w:rPr>
        <w:t xml:space="preserve"> </w:t>
      </w:r>
      <w:r w:rsidRPr="005D0A83">
        <w:rPr>
          <w:rFonts w:cs="Times New Roman"/>
          <w:spacing w:val="-1"/>
          <w:sz w:val="22"/>
          <w:szCs w:val="22"/>
        </w:rPr>
        <w:t>will</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used</w:t>
      </w:r>
      <w:r w:rsidRPr="005D0A83">
        <w:rPr>
          <w:rFonts w:cs="Times New Roman"/>
          <w:spacing w:val="2"/>
          <w:sz w:val="22"/>
          <w:szCs w:val="22"/>
        </w:rPr>
        <w:t xml:space="preserve"> to</w:t>
      </w:r>
      <w:r w:rsidRPr="005D0A83">
        <w:rPr>
          <w:rFonts w:cs="Times New Roman"/>
          <w:spacing w:val="-3"/>
          <w:sz w:val="22"/>
          <w:szCs w:val="22"/>
        </w:rPr>
        <w:t xml:space="preserve"> </w:t>
      </w:r>
      <w:r w:rsidRPr="005D0A83">
        <w:rPr>
          <w:rFonts w:cs="Times New Roman"/>
          <w:spacing w:val="-1"/>
          <w:sz w:val="22"/>
          <w:szCs w:val="22"/>
        </w:rPr>
        <w:t>furnish</w:t>
      </w:r>
      <w:r w:rsidRPr="005D0A83">
        <w:rPr>
          <w:rFonts w:cs="Times New Roman"/>
          <w:spacing w:val="-3"/>
          <w:sz w:val="22"/>
          <w:szCs w:val="22"/>
        </w:rPr>
        <w:t xml:space="preserve"> </w:t>
      </w:r>
      <w:r w:rsidRPr="005D0A83">
        <w:rPr>
          <w:rFonts w:cs="Times New Roman"/>
          <w:spacing w:val="-1"/>
          <w:sz w:val="22"/>
          <w:szCs w:val="22"/>
        </w:rPr>
        <w:t>additional</w:t>
      </w:r>
      <w:r w:rsidRPr="005D0A83">
        <w:rPr>
          <w:rFonts w:cs="Times New Roman"/>
          <w:spacing w:val="2"/>
          <w:sz w:val="22"/>
          <w:szCs w:val="22"/>
        </w:rPr>
        <w:t xml:space="preserve"> </w:t>
      </w:r>
      <w:r w:rsidRPr="005D0A83">
        <w:rPr>
          <w:rFonts w:cs="Times New Roman"/>
          <w:spacing w:val="-1"/>
          <w:sz w:val="22"/>
          <w:szCs w:val="22"/>
        </w:rPr>
        <w:t>information</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3"/>
          <w:sz w:val="22"/>
          <w:szCs w:val="22"/>
        </w:rPr>
        <w:t>class.</w:t>
      </w:r>
    </w:p>
    <w:p w:rsidR="00EF0B9A" w:rsidRDefault="00EF0B9A" w:rsidP="00292B1E">
      <w:pPr>
        <w:rPr>
          <w:rFonts w:ascii="Times New Roman" w:hAnsi="Times New Roman"/>
          <w:b/>
        </w:rPr>
      </w:pPr>
    </w:p>
    <w:p w:rsidR="00292B1E" w:rsidRPr="00B24AD5" w:rsidRDefault="00292B1E" w:rsidP="00292B1E">
      <w:pPr>
        <w:rPr>
          <w:rFonts w:ascii="Times New Roman" w:hAnsi="Times New Roman"/>
          <w:b/>
        </w:rPr>
      </w:pPr>
      <w:r w:rsidRPr="00B24AD5">
        <w:rPr>
          <w:rFonts w:ascii="Times New Roman" w:hAnsi="Times New Roman"/>
          <w:b/>
        </w:rPr>
        <w:t xml:space="preserve">Evaluation/Grading Policy: </w:t>
      </w:r>
    </w:p>
    <w:p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rsidR="00927F62" w:rsidRPr="00B24AD5" w:rsidRDefault="00927F62" w:rsidP="00292B1E">
      <w:pPr>
        <w:rPr>
          <w:rFonts w:ascii="Times New Roman" w:hAnsi="Times New Roman"/>
        </w:rPr>
      </w:pPr>
    </w:p>
    <w:p w:rsidR="00927F62" w:rsidRPr="00EC7378" w:rsidRDefault="00927F62" w:rsidP="00292B1E">
      <w:pPr>
        <w:rPr>
          <w:rFonts w:ascii="Times New Roman" w:hAnsi="Times New Roman"/>
        </w:rPr>
      </w:pPr>
      <w:r w:rsidRPr="00B24AD5">
        <w:rPr>
          <w:rFonts w:ascii="Times New Roman" w:hAnsi="Times New Roman"/>
        </w:rPr>
        <w:lastRenderedPageBreak/>
        <w:t xml:space="preserve">Incomplete grades will only be given under special conditions upon consultation with the instructor prior to final exams. If an </w:t>
      </w:r>
      <w:r w:rsidRPr="00EC7378">
        <w:rPr>
          <w:rFonts w:ascii="Times New Roman" w:hAnsi="Times New Roman"/>
        </w:rPr>
        <w:t xml:space="preserve">incomplete grade is given, the remaining coursework must be completed within a specified period of time, usually six weeks from the end of the semester. If the work is not </w:t>
      </w:r>
      <w:r w:rsidR="00B24AD5" w:rsidRPr="00EC7378">
        <w:rPr>
          <w:rFonts w:ascii="Times New Roman" w:hAnsi="Times New Roman"/>
        </w:rPr>
        <w:t>completed</w:t>
      </w:r>
      <w:r w:rsidRPr="00EC7378">
        <w:rPr>
          <w:rFonts w:ascii="Times New Roman" w:hAnsi="Times New Roman"/>
        </w:rPr>
        <w:t xml:space="preserve"> within the given time the student will receive a failing grade for the course.</w:t>
      </w:r>
    </w:p>
    <w:p w:rsidR="00EC7378" w:rsidRPr="00A137DC" w:rsidRDefault="00EC7378" w:rsidP="00A137DC">
      <w:pPr>
        <w:pStyle w:val="Heading1"/>
        <w:rPr>
          <w:b w:val="0"/>
          <w:bCs w:val="0"/>
          <w:spacing w:val="-1"/>
          <w:sz w:val="22"/>
          <w:szCs w:val="22"/>
        </w:rPr>
      </w:pPr>
      <w:r w:rsidRPr="00EC7378">
        <w:rPr>
          <w:spacing w:val="-1"/>
          <w:sz w:val="22"/>
          <w:szCs w:val="22"/>
        </w:rPr>
        <w:t xml:space="preserve">Tests/Exams: </w:t>
      </w:r>
      <w:r w:rsidRPr="00EC7378">
        <w:rPr>
          <w:b w:val="0"/>
          <w:bCs w:val="0"/>
          <w:spacing w:val="-1"/>
          <w:sz w:val="22"/>
          <w:szCs w:val="22"/>
        </w:rPr>
        <w:t xml:space="preserve">Exams – 6 Exams during semester. The information of the exams are drawn primarily from the lecture material, </w:t>
      </w:r>
      <w:r w:rsidRPr="00A137DC">
        <w:rPr>
          <w:b w:val="0"/>
          <w:bCs w:val="0"/>
          <w:spacing w:val="-1"/>
          <w:sz w:val="22"/>
          <w:szCs w:val="22"/>
        </w:rPr>
        <w:t>but can include any information from the textbook, supplemental readings, or instructional aids. At the end of the semester the lowest exam grade ( not including the comprehensive Final Exam) will be dropped. Because of this, no make-up exams will be given.</w:t>
      </w:r>
    </w:p>
    <w:p w:rsidR="00A137DC" w:rsidRDefault="00EC7378" w:rsidP="00A137DC">
      <w:pPr>
        <w:pStyle w:val="Heading1"/>
        <w:spacing w:line="281" w:lineRule="exact"/>
        <w:rPr>
          <w:b w:val="0"/>
          <w:bCs w:val="0"/>
          <w:sz w:val="22"/>
          <w:szCs w:val="22"/>
          <w:lang w:val="en-US"/>
        </w:rPr>
      </w:pPr>
      <w:r w:rsidRPr="00A137DC">
        <w:rPr>
          <w:spacing w:val="-1"/>
          <w:sz w:val="22"/>
          <w:szCs w:val="22"/>
        </w:rPr>
        <w:t>Assignments</w:t>
      </w:r>
      <w:r w:rsidR="00A137DC">
        <w:rPr>
          <w:spacing w:val="-1"/>
          <w:sz w:val="22"/>
          <w:szCs w:val="22"/>
          <w:lang w:val="en-US"/>
        </w:rPr>
        <w:t>/Grades</w:t>
      </w:r>
      <w:r w:rsidRPr="00A137DC">
        <w:rPr>
          <w:spacing w:val="-1"/>
          <w:sz w:val="22"/>
          <w:szCs w:val="22"/>
        </w:rPr>
        <w:t>:</w:t>
      </w:r>
      <w:r w:rsidR="00A137DC" w:rsidRPr="00A137DC">
        <w:rPr>
          <w:spacing w:val="-1"/>
          <w:sz w:val="22"/>
          <w:szCs w:val="22"/>
          <w:lang w:val="en-US"/>
        </w:rPr>
        <w:t xml:space="preserve"> </w:t>
      </w:r>
      <w:r w:rsidR="00A137DC" w:rsidRPr="00A137DC">
        <w:rPr>
          <w:b w:val="0"/>
          <w:bCs w:val="0"/>
          <w:sz w:val="22"/>
          <w:szCs w:val="22"/>
        </w:rPr>
        <w:t xml:space="preserve">20% of Grade: </w:t>
      </w:r>
      <w:r w:rsidR="005F1051">
        <w:rPr>
          <w:b w:val="0"/>
          <w:bCs w:val="0"/>
          <w:sz w:val="22"/>
          <w:szCs w:val="22"/>
          <w:lang w:val="en-US"/>
        </w:rPr>
        <w:t xml:space="preserve">Review Questions, </w:t>
      </w:r>
      <w:r w:rsidR="00A137DC">
        <w:rPr>
          <w:b w:val="0"/>
          <w:bCs w:val="0"/>
          <w:sz w:val="22"/>
          <w:szCs w:val="22"/>
          <w:lang w:val="en-US"/>
        </w:rPr>
        <w:t>Analyzed Maps</w:t>
      </w:r>
      <w:r w:rsidR="005F1051">
        <w:rPr>
          <w:b w:val="0"/>
          <w:bCs w:val="0"/>
          <w:sz w:val="22"/>
          <w:szCs w:val="22"/>
          <w:lang w:val="en-US"/>
        </w:rPr>
        <w:t>,</w:t>
      </w:r>
      <w:r w:rsidR="00A137DC">
        <w:rPr>
          <w:b w:val="0"/>
          <w:bCs w:val="0"/>
          <w:sz w:val="22"/>
          <w:szCs w:val="22"/>
          <w:lang w:val="en-US"/>
        </w:rPr>
        <w:t xml:space="preserve"> &amp; Topic papers </w:t>
      </w:r>
    </w:p>
    <w:p w:rsidR="00EC7378" w:rsidRPr="005F1051" w:rsidRDefault="00EC7378" w:rsidP="00A137DC">
      <w:pPr>
        <w:pStyle w:val="Heading1"/>
        <w:spacing w:line="281" w:lineRule="exact"/>
        <w:rPr>
          <w:b w:val="0"/>
          <w:bCs w:val="0"/>
          <w:sz w:val="22"/>
          <w:szCs w:val="22"/>
          <w:lang w:val="en-US"/>
        </w:rPr>
      </w:pPr>
      <w:r w:rsidRPr="00A137DC">
        <w:rPr>
          <w:b w:val="0"/>
          <w:bCs w:val="0"/>
          <w:sz w:val="22"/>
          <w:szCs w:val="22"/>
        </w:rPr>
        <w:t xml:space="preserve">Read each chapter, define Terms for Review (TR) at end of each chapter in textbook and answer Questions for Review (QR) in Canvas, as defined in schedule. Review </w:t>
      </w:r>
      <w:r w:rsidR="00A137DC">
        <w:rPr>
          <w:b w:val="0"/>
          <w:bCs w:val="0"/>
          <w:sz w:val="22"/>
          <w:szCs w:val="22"/>
          <w:lang w:val="en-US"/>
        </w:rPr>
        <w:t xml:space="preserve">appropriate </w:t>
      </w:r>
      <w:r w:rsidRPr="00A137DC">
        <w:rPr>
          <w:b w:val="0"/>
          <w:bCs w:val="0"/>
          <w:sz w:val="22"/>
          <w:szCs w:val="22"/>
        </w:rPr>
        <w:t xml:space="preserve">chapters, </w:t>
      </w:r>
      <w:r w:rsidR="00A137DC">
        <w:rPr>
          <w:b w:val="0"/>
          <w:bCs w:val="0"/>
          <w:sz w:val="22"/>
          <w:szCs w:val="22"/>
          <w:lang w:val="en-US"/>
        </w:rPr>
        <w:t xml:space="preserve">complete </w:t>
      </w:r>
      <w:r w:rsidRPr="00A137DC">
        <w:rPr>
          <w:b w:val="0"/>
          <w:bCs w:val="0"/>
          <w:sz w:val="22"/>
          <w:szCs w:val="22"/>
        </w:rPr>
        <w:t>Terms for Review, and Questions for Review to prepare for each exam.</w:t>
      </w:r>
      <w:r w:rsidR="005F1051">
        <w:rPr>
          <w:b w:val="0"/>
          <w:bCs w:val="0"/>
          <w:sz w:val="22"/>
          <w:szCs w:val="22"/>
          <w:lang w:val="en-US"/>
        </w:rPr>
        <w:t xml:space="preserve"> Attendance is expected and recorded. </w:t>
      </w:r>
    </w:p>
    <w:p w:rsidR="002E27F6" w:rsidRPr="00A137DC" w:rsidRDefault="00292B1E" w:rsidP="00292B1E">
      <w:pPr>
        <w:rPr>
          <w:rFonts w:ascii="Times New Roman" w:hAnsi="Times New Roman"/>
          <w:b/>
        </w:rPr>
      </w:pPr>
      <w:r w:rsidRPr="00B24AD5">
        <w:rPr>
          <w:rFonts w:ascii="Times New Roman" w:hAnsi="Times New Roman"/>
          <w:b/>
        </w:rPr>
        <w:t>Other Course Requirements:</w:t>
      </w:r>
      <w:r w:rsidR="00A137DC">
        <w:rPr>
          <w:rFonts w:ascii="Times New Roman" w:hAnsi="Times New Roman"/>
          <w:b/>
        </w:rPr>
        <w:t xml:space="preserve"> </w:t>
      </w:r>
      <w:r w:rsidR="002E27F6" w:rsidRPr="00B24AD5">
        <w:rPr>
          <w:rFonts w:ascii="Times New Roman" w:hAnsi="Times New Roman"/>
        </w:rPr>
        <w:t xml:space="preserve">Each student is responsible for </w:t>
      </w:r>
      <w:r w:rsidR="00A137DC">
        <w:rPr>
          <w:rFonts w:ascii="Times New Roman" w:hAnsi="Times New Roman"/>
          <w:b/>
          <w:u w:val="single"/>
        </w:rPr>
        <w:t xml:space="preserve">Color </w:t>
      </w:r>
      <w:r w:rsidR="00A137DC" w:rsidRPr="00A137DC">
        <w:rPr>
          <w:rFonts w:ascii="Times New Roman" w:hAnsi="Times New Roman"/>
          <w:bCs/>
        </w:rPr>
        <w:t>map</w:t>
      </w:r>
      <w:r w:rsidR="002E27F6" w:rsidRPr="00B24AD5">
        <w:rPr>
          <w:rFonts w:ascii="Times New Roman" w:hAnsi="Times New Roman"/>
        </w:rPr>
        <w:t xml:space="preserve"> pen</w:t>
      </w:r>
      <w:r w:rsidR="00A137DC">
        <w:rPr>
          <w:rFonts w:ascii="Times New Roman" w:hAnsi="Times New Roman"/>
        </w:rPr>
        <w:t>cils</w:t>
      </w:r>
      <w:r w:rsidR="002E27F6" w:rsidRPr="00B24AD5">
        <w:rPr>
          <w:rFonts w:ascii="Times New Roman" w:hAnsi="Times New Roman"/>
        </w:rPr>
        <w:t xml:space="preserve"> to class to use on </w:t>
      </w:r>
      <w:r w:rsidR="00A137DC">
        <w:rPr>
          <w:rFonts w:ascii="Times New Roman" w:hAnsi="Times New Roman"/>
        </w:rPr>
        <w:t xml:space="preserve">weather </w:t>
      </w:r>
      <w:r w:rsidR="002E27F6" w:rsidRPr="00B24AD5">
        <w:rPr>
          <w:rFonts w:ascii="Times New Roman" w:hAnsi="Times New Roman"/>
        </w:rPr>
        <w:t xml:space="preserve">maps, and a </w:t>
      </w:r>
      <w:r w:rsidR="005F59FF" w:rsidRPr="00B24AD5">
        <w:rPr>
          <w:rFonts w:ascii="Times New Roman" w:hAnsi="Times New Roman"/>
          <w:b/>
          <w:u w:val="single"/>
        </w:rPr>
        <w:t>SCANTRON</w:t>
      </w:r>
      <w:r w:rsidR="002E27F6" w:rsidRPr="00B24AD5">
        <w:rPr>
          <w:rFonts w:ascii="Times New Roman" w:hAnsi="Times New Roman"/>
        </w:rPr>
        <w:t xml:space="preserve"> </w:t>
      </w:r>
      <w:r w:rsidR="00D60619">
        <w:rPr>
          <w:rFonts w:ascii="Times New Roman" w:hAnsi="Times New Roman"/>
        </w:rPr>
        <w:t xml:space="preserve">(100E/882E) </w:t>
      </w:r>
      <w:r w:rsidR="002E27F6" w:rsidRPr="00B24AD5">
        <w:rPr>
          <w:rFonts w:ascii="Times New Roman" w:hAnsi="Times New Roman"/>
        </w:rPr>
        <w:t xml:space="preserve">and </w:t>
      </w:r>
      <w:r w:rsidR="00A137DC" w:rsidRPr="00A137DC">
        <w:rPr>
          <w:rFonts w:ascii="Times New Roman" w:hAnsi="Times New Roman"/>
          <w:b/>
          <w:bCs/>
          <w:u w:val="single"/>
        </w:rPr>
        <w:t xml:space="preserve"># 2 </w:t>
      </w:r>
      <w:r w:rsidR="005F59FF" w:rsidRPr="00A137DC">
        <w:rPr>
          <w:rFonts w:ascii="Times New Roman" w:hAnsi="Times New Roman"/>
          <w:b/>
          <w:bCs/>
          <w:u w:val="single"/>
        </w:rPr>
        <w:t>PENCIL</w:t>
      </w:r>
      <w:r w:rsidR="002E27F6" w:rsidRPr="00B24AD5">
        <w:rPr>
          <w:rFonts w:ascii="Times New Roman" w:hAnsi="Times New Roman"/>
        </w:rPr>
        <w:t xml:space="preserve"> for exams.</w:t>
      </w:r>
    </w:p>
    <w:p w:rsidR="002E27F6" w:rsidRPr="00D60619" w:rsidRDefault="00292B1E" w:rsidP="00292B1E">
      <w:pPr>
        <w:rPr>
          <w:rFonts w:ascii="Times New Roman" w:hAnsi="Times New Roman"/>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w:t>
      </w:r>
      <w:r w:rsidR="00D60619">
        <w:rPr>
          <w:rFonts w:ascii="Times New Roman" w:hAnsi="Times New Roman"/>
        </w:rPr>
        <w:t xml:space="preserve"> and will constitute </w:t>
      </w:r>
      <w:r w:rsidR="00D60619" w:rsidRPr="00AF0EA9">
        <w:rPr>
          <w:rFonts w:ascii="Times New Roman" w:hAnsi="Times New Roman"/>
          <w:u w:val="single"/>
        </w:rPr>
        <w:t xml:space="preserve">a </w:t>
      </w:r>
      <w:r w:rsidR="00D60619" w:rsidRPr="00A137DC">
        <w:rPr>
          <w:rFonts w:ascii="Times New Roman" w:hAnsi="Times New Roman"/>
          <w:b/>
          <w:bCs/>
          <w:u w:val="single"/>
        </w:rPr>
        <w:t>percentage</w:t>
      </w:r>
      <w:r w:rsidR="00D60619" w:rsidRPr="00AF0EA9">
        <w:rPr>
          <w:rFonts w:ascii="Times New Roman" w:hAnsi="Times New Roman"/>
          <w:u w:val="single"/>
        </w:rPr>
        <w:t xml:space="preserve"> of student’s overall course grade</w:t>
      </w:r>
      <w:r w:rsidR="00D60619">
        <w:rPr>
          <w:rFonts w:ascii="Times New Roman" w:hAnsi="Times New Roman"/>
        </w:rPr>
        <w:t>.</w:t>
      </w:r>
      <w:r w:rsidR="002E27F6" w:rsidRPr="00B24AD5">
        <w:rPr>
          <w:rFonts w:ascii="Times New Roman" w:hAnsi="Times New Roman"/>
        </w:rPr>
        <w:t xml:space="preserve">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w:t>
      </w:r>
      <w:r w:rsidR="00CF64ED">
        <w:rPr>
          <w:rFonts w:ascii="Times New Roman" w:hAnsi="Times New Roman"/>
          <w:bCs/>
        </w:rPr>
        <w:t>may have</w:t>
      </w:r>
      <w:r w:rsidRPr="00B24AD5">
        <w:rPr>
          <w:rFonts w:ascii="Times New Roman" w:hAnsi="Times New Roman"/>
          <w:bCs/>
        </w:rPr>
        <w:t xml:space="preserve"> discussions about cultures from around the world that will be different from your own.  I expect comments to be positive and objective and not judgmental and rude.</w:t>
      </w:r>
    </w:p>
    <w:p w:rsidR="0068184C" w:rsidRPr="00B24AD5" w:rsidRDefault="0068184C" w:rsidP="0068184C">
      <w:pPr>
        <w:spacing w:after="0" w:line="240" w:lineRule="auto"/>
        <w:rPr>
          <w:rFonts w:ascii="Times New Roman" w:hAnsi="Times New Roman"/>
          <w:b/>
          <w:bCs/>
        </w:rPr>
      </w:pPr>
    </w:p>
    <w:p w:rsidR="00DD19D0"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proofErr w:type="gramStart"/>
      <w:r w:rsidRPr="00B24AD5">
        <w:rPr>
          <w:rFonts w:ascii="Times New Roman" w:hAnsi="Times New Roman"/>
        </w:rPr>
        <w:t>note-taking</w:t>
      </w:r>
      <w:proofErr w:type="gramEnd"/>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Default="005F1051" w:rsidP="00DD19D0">
      <w:pPr>
        <w:spacing w:after="0" w:line="240" w:lineRule="auto"/>
        <w:rPr>
          <w:rFonts w:ascii="Times New Roman" w:hAnsi="Times New Roman"/>
          <w:b/>
        </w:rPr>
      </w:pPr>
    </w:p>
    <w:p w:rsidR="005F1051" w:rsidRPr="00B24AD5" w:rsidRDefault="005F1051" w:rsidP="00DD19D0">
      <w:pPr>
        <w:spacing w:after="0" w:line="240" w:lineRule="auto"/>
        <w:rPr>
          <w:rFonts w:ascii="Times New Roman" w:hAnsi="Times New Roman"/>
          <w:b/>
        </w:rPr>
      </w:pPr>
    </w:p>
    <w:p w:rsidR="00EF0B9A" w:rsidRDefault="00EF0B9A" w:rsidP="00EF0B9A">
      <w:pPr>
        <w:pStyle w:val="NormalWeb"/>
      </w:pPr>
      <w:r>
        <w:rPr>
          <w:rFonts w:ascii="TimesNewRomanPS" w:hAnsi="TimesNewRomanPS"/>
          <w:b/>
          <w:bCs/>
          <w:sz w:val="22"/>
          <w:szCs w:val="22"/>
        </w:rPr>
        <w:lastRenderedPageBreak/>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rsidR="00EF0B9A" w:rsidRDefault="00EF0B9A" w:rsidP="00EF0B9A">
      <w:pPr>
        <w:pStyle w:val="NormalWeb"/>
      </w:pPr>
      <w:r>
        <w:rPr>
          <w:rFonts w:ascii="TimesNewRomanPS" w:hAnsi="TimesNewRomanPS"/>
          <w:b/>
          <w:bCs/>
          <w:sz w:val="22"/>
          <w:szCs w:val="22"/>
        </w:rPr>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w:t>
      </w:r>
      <w:r w:rsidRPr="00EF0B9A">
        <w:rPr>
          <w:rFonts w:ascii="TimesNewRomanPSMT" w:eastAsia="Times New Roman" w:hAnsi="TimesNewRomanPSMT"/>
        </w:rPr>
        <w:lastRenderedPageBreak/>
        <w:t xml:space="preserve">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EF0B9A" w:rsidRDefault="00EF0B9A" w:rsidP="00EF0B9A">
      <w:pPr>
        <w:spacing w:before="100" w:beforeAutospacing="1" w:after="100" w:afterAutospacing="1" w:line="240" w:lineRule="auto"/>
        <w:rPr>
          <w:rFonts w:ascii="TimesNewRomanPSMT" w:eastAsia="Times New Roman" w:hAnsi="TimesNewRomanPSMT"/>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spellStart"/>
      <w:r w:rsidRPr="00EF0B9A">
        <w:rPr>
          <w:rFonts w:ascii="TimesNewRomanPSMT" w:eastAsia="Times New Roman" w:hAnsi="TimesNewRomanPSMT"/>
        </w:rPr>
        <w:t>i</w:t>
      </w:r>
      <w:proofErr w:type="spellEnd"/>
      <w:r w:rsidRPr="00EF0B9A">
        <w:rPr>
          <w:rFonts w:ascii="TimesNewRomanPSMT" w:eastAsia="Times New Roman" w:hAnsi="TimesNewRomanPSMT"/>
        </w:rPr>
        <w:t>.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unadministered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unadministered test, test key, homework solution, or computer program or information about an unadministered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rsidR="005F1051" w:rsidRDefault="005F1051" w:rsidP="00EF0B9A">
      <w:pPr>
        <w:spacing w:before="100" w:beforeAutospacing="1" w:after="100" w:afterAutospacing="1" w:line="240" w:lineRule="auto"/>
        <w:rPr>
          <w:rFonts w:ascii="TimesNewRomanPSMT" w:eastAsia="Times New Roman" w:hAnsi="TimesNewRomanPSMT"/>
        </w:rPr>
      </w:pPr>
    </w:p>
    <w:p w:rsidR="005F1051" w:rsidRPr="00EF0B9A" w:rsidRDefault="005F1051" w:rsidP="00EF0B9A">
      <w:pPr>
        <w:spacing w:before="100" w:beforeAutospacing="1" w:after="100" w:afterAutospacing="1" w:line="240" w:lineRule="auto"/>
        <w:rPr>
          <w:rFonts w:ascii="Times New Roman" w:eastAsia="Times New Roman" w:hAnsi="Times New Roman"/>
          <w:sz w:val="24"/>
          <w:szCs w:val="24"/>
        </w:rPr>
      </w:pPr>
    </w:p>
    <w:p w:rsidR="007B5ED0" w:rsidRPr="004B20B4" w:rsidRDefault="007B5ED0" w:rsidP="007B5ED0">
      <w:pPr>
        <w:textAlignment w:val="baseline"/>
        <w:rPr>
          <w:rFonts w:ascii="Times New Roman" w:eastAsia="Times New Roman" w:hAnsi="Times New Roman"/>
          <w:color w:val="000000"/>
        </w:rPr>
      </w:pPr>
      <w:r w:rsidRPr="004B20B4">
        <w:rPr>
          <w:rFonts w:ascii="Times New Roman" w:eastAsia="Times New Roman" w:hAnsi="Times New Roman"/>
          <w:b/>
          <w:bCs/>
          <w:color w:val="000000"/>
          <w:u w:val="single"/>
        </w:rPr>
        <w:lastRenderedPageBreak/>
        <w:t>Important Covid-19 Information for Classrooms and Laboratories</w:t>
      </w:r>
    </w:p>
    <w:p w:rsidR="007B5ED0" w:rsidRPr="004B20B4" w:rsidRDefault="007B5ED0" w:rsidP="007B5ED0">
      <w:pPr>
        <w:textAlignment w:val="baseline"/>
        <w:rPr>
          <w:rFonts w:ascii="Times New Roman" w:eastAsia="Times New Roman" w:hAnsi="Times New Roman"/>
          <w:color w:val="000000"/>
        </w:rPr>
      </w:pPr>
      <w:r w:rsidRPr="004B20B4">
        <w:rPr>
          <w:rFonts w:ascii="Times New Roman" w:eastAsia="Times New Roman" w:hAnsi="Times New Roman"/>
          <w:color w:val="000000"/>
        </w:rPr>
        <w:t>Students are required to wear face masks covering their nose and mouth, and follow social distancing guidelines, at all times in public settings (including classrooms and laboratories), as specified by </w:t>
      </w:r>
      <w:hyperlink r:id="rId8" w:history="1">
        <w:r w:rsidRPr="004B20B4">
          <w:rPr>
            <w:rFonts w:ascii="Times New Roman" w:eastAsia="Times New Roman" w:hAnsi="Times New Roman"/>
            <w:color w:val="954F72"/>
            <w:u w:val="single"/>
          </w:rPr>
          <w:t>Procedures for Fall 2020 Return to Normal Operations</w:t>
        </w:r>
      </w:hyperlink>
      <w:r w:rsidRPr="004B20B4">
        <w:rPr>
          <w:rFonts w:ascii="Times New Roman" w:eastAsia="Times New Roman" w:hAnsi="Times New Roman"/>
          <w:color w:val="000000"/>
        </w:rPr>
        <w:t>. The UT Tyler community of Patriots views adoption of these practices consistent with its </w:t>
      </w:r>
      <w:hyperlink r:id="rId9" w:history="1">
        <w:r w:rsidRPr="004B20B4">
          <w:rPr>
            <w:rFonts w:ascii="Times New Roman" w:eastAsia="Times New Roman" w:hAnsi="Times New Roman"/>
            <w:color w:val="954F72"/>
            <w:u w:val="single"/>
          </w:rPr>
          <w:t>Honor Code</w:t>
        </w:r>
      </w:hyperlink>
      <w:r w:rsidRPr="004B20B4">
        <w:rPr>
          <w:rFonts w:ascii="Times New Roman" w:eastAsia="Times New Roman" w:hAnsi="Times New Roman"/>
          <w:color w:val="000000"/>
        </w:rPr>
        <w:t> and a sign of good citizenship and respectful care of fellow classmates, faculty, and staff.</w:t>
      </w:r>
    </w:p>
    <w:p w:rsidR="007B5ED0" w:rsidRPr="004B20B4" w:rsidRDefault="007B5ED0" w:rsidP="007B5ED0">
      <w:pPr>
        <w:textAlignment w:val="baseline"/>
        <w:rPr>
          <w:rFonts w:ascii="Times New Roman" w:eastAsia="Times New Roman" w:hAnsi="Times New Roman"/>
          <w:color w:val="000000"/>
        </w:rPr>
      </w:pPr>
    </w:p>
    <w:p w:rsidR="007B5ED0" w:rsidRPr="005D0A83" w:rsidRDefault="007B5ED0" w:rsidP="005D0A83">
      <w:pPr>
        <w:textAlignment w:val="baseline"/>
        <w:rPr>
          <w:rFonts w:ascii="Times New Roman" w:eastAsia="Times New Roman" w:hAnsi="Times New Roman"/>
          <w:color w:val="000000"/>
        </w:rPr>
      </w:pPr>
      <w:r w:rsidRPr="004B20B4">
        <w:rPr>
          <w:rFonts w:ascii="Times New Roman" w:eastAsia="Times New Roman" w:hAnsi="Times New Roman"/>
          <w:color w:val="000000"/>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0" w:tgtFrame="_blank" w:history="1">
        <w:r w:rsidRPr="004B20B4">
          <w:rPr>
            <w:rFonts w:ascii="Times New Roman" w:eastAsia="Times New Roman" w:hAnsi="Times New Roman"/>
            <w:color w:val="0563C1"/>
          </w:rPr>
          <w:t>saroffice@uttyler.edu</w:t>
        </w:r>
      </w:hyperlink>
      <w:r w:rsidRPr="004B20B4">
        <w:rPr>
          <w:rFonts w:ascii="Times New Roman" w:eastAsia="Times New Roman" w:hAnsi="Times New Roman"/>
          <w:color w:val="000000"/>
        </w:rPr>
        <w:t>.</w:t>
      </w:r>
    </w:p>
    <w:p w:rsidR="007B5ED0" w:rsidRPr="004B20B4" w:rsidRDefault="007B5ED0" w:rsidP="007B5ED0">
      <w:pPr>
        <w:rPr>
          <w:rFonts w:ascii="Times New Roman" w:hAnsi="Times New Roman"/>
          <w:b/>
          <w:bCs/>
        </w:rPr>
      </w:pPr>
      <w:r w:rsidRPr="004B20B4">
        <w:rPr>
          <w:rFonts w:ascii="Times New Roman" w:hAnsi="Times New Roman"/>
          <w:b/>
          <w:bCs/>
        </w:rPr>
        <w:t>Recording of Class Sessions</w:t>
      </w:r>
    </w:p>
    <w:p w:rsidR="007B5ED0" w:rsidRPr="004B20B4" w:rsidRDefault="007B5ED0" w:rsidP="007B5ED0">
      <w:pPr>
        <w:rPr>
          <w:rFonts w:ascii="Times New Roman" w:hAnsi="Times New Roman"/>
        </w:rPr>
      </w:pPr>
      <w:r w:rsidRPr="004B20B4">
        <w:rPr>
          <w:rFonts w:ascii="Times New Roman" w:hAnsi="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rsidR="00B24AD5" w:rsidRPr="00A06E61"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p w:rsidR="00A137DC" w:rsidRDefault="00A137DC">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6390"/>
        <w:gridCol w:w="2175"/>
      </w:tblGrid>
      <w:tr w:rsidR="00A137DC" w:rsidRPr="00CF64ED" w:rsidTr="007835F8">
        <w:trPr>
          <w:trHeight w:val="550"/>
        </w:trPr>
        <w:tc>
          <w:tcPr>
            <w:tcW w:w="8095" w:type="dxa"/>
            <w:gridSpan w:val="2"/>
          </w:tcPr>
          <w:p w:rsidR="00A137DC" w:rsidRPr="00CF64ED" w:rsidRDefault="00A137DC" w:rsidP="007835F8">
            <w:pPr>
              <w:jc w:val="center"/>
              <w:rPr>
                <w:rFonts w:ascii="Times New Roman" w:hAnsi="Times New Roman"/>
              </w:rPr>
            </w:pPr>
            <w:r w:rsidRPr="00CF64ED">
              <w:rPr>
                <w:rFonts w:ascii="Times New Roman" w:hAnsi="Times New Roman"/>
              </w:rPr>
              <w:lastRenderedPageBreak/>
              <w:t>GEOG 3320 – Physical Geography</w:t>
            </w:r>
          </w:p>
          <w:p w:rsidR="00A137DC" w:rsidRPr="00CF64ED" w:rsidRDefault="00830627" w:rsidP="007835F8">
            <w:pPr>
              <w:jc w:val="center"/>
              <w:rPr>
                <w:rFonts w:ascii="Times New Roman" w:hAnsi="Times New Roman"/>
              </w:rPr>
            </w:pPr>
            <w:r w:rsidRPr="00CF64ED">
              <w:rPr>
                <w:rFonts w:ascii="Times New Roman" w:hAnsi="Times New Roman"/>
              </w:rPr>
              <w:t xml:space="preserve">MWF 9:05-10:00am </w:t>
            </w:r>
            <w:r w:rsidR="005F1051">
              <w:rPr>
                <w:rFonts w:ascii="Times New Roman" w:hAnsi="Times New Roman"/>
              </w:rPr>
              <w:t>Soules-111</w:t>
            </w:r>
          </w:p>
          <w:p w:rsidR="00A137DC" w:rsidRPr="00CF64ED" w:rsidRDefault="005D0A83" w:rsidP="00830627">
            <w:pPr>
              <w:jc w:val="center"/>
              <w:rPr>
                <w:rFonts w:ascii="Times New Roman" w:hAnsi="Times New Roman"/>
              </w:rPr>
            </w:pPr>
            <w:r>
              <w:rPr>
                <w:rFonts w:ascii="Times New Roman" w:hAnsi="Times New Roman"/>
              </w:rPr>
              <w:t>Spring</w:t>
            </w:r>
            <w:r w:rsidR="00830627" w:rsidRPr="00CF64ED">
              <w:rPr>
                <w:rFonts w:ascii="Times New Roman" w:hAnsi="Times New Roman"/>
              </w:rPr>
              <w:t xml:space="preserve"> 202</w:t>
            </w:r>
            <w:r>
              <w:rPr>
                <w:rFonts w:ascii="Times New Roman" w:hAnsi="Times New Roman"/>
              </w:rPr>
              <w:t>1</w:t>
            </w:r>
          </w:p>
        </w:tc>
        <w:tc>
          <w:tcPr>
            <w:tcW w:w="2175" w:type="dxa"/>
          </w:tcPr>
          <w:p w:rsidR="00A137DC" w:rsidRPr="00CF64ED" w:rsidRDefault="00A137DC" w:rsidP="007835F8">
            <w:pPr>
              <w:jc w:val="center"/>
              <w:rPr>
                <w:rFonts w:ascii="Times New Roman" w:hAnsi="Times New Roman"/>
              </w:rPr>
            </w:pPr>
            <w:r w:rsidRPr="00CF64ED">
              <w:rPr>
                <w:rFonts w:ascii="Times New Roman" w:hAnsi="Times New Roman"/>
              </w:rPr>
              <w:t>Assignment</w:t>
            </w:r>
          </w:p>
        </w:tc>
      </w:tr>
      <w:tr w:rsidR="00A137DC" w:rsidRPr="00CF64ED" w:rsidTr="005279AC">
        <w:tc>
          <w:tcPr>
            <w:tcW w:w="1705" w:type="dxa"/>
          </w:tcPr>
          <w:p w:rsidR="00A137DC" w:rsidRPr="00CF64ED" w:rsidRDefault="005D0A83" w:rsidP="007835F8">
            <w:pPr>
              <w:rPr>
                <w:rFonts w:ascii="Times New Roman" w:hAnsi="Times New Roman"/>
                <w:highlight w:val="cyan"/>
              </w:rPr>
            </w:pPr>
            <w:r>
              <w:rPr>
                <w:rFonts w:ascii="Times New Roman" w:hAnsi="Times New Roman"/>
              </w:rPr>
              <w:t>11 Jan</w:t>
            </w:r>
          </w:p>
        </w:tc>
        <w:tc>
          <w:tcPr>
            <w:tcW w:w="6390" w:type="dxa"/>
          </w:tcPr>
          <w:p w:rsidR="00A137DC" w:rsidRPr="00CF64ED" w:rsidRDefault="00A137DC" w:rsidP="007835F8">
            <w:pPr>
              <w:rPr>
                <w:rFonts w:ascii="Times New Roman" w:hAnsi="Times New Roman"/>
              </w:rPr>
            </w:pPr>
            <w:r w:rsidRPr="00CF64ED">
              <w:rPr>
                <w:rFonts w:ascii="Times New Roman" w:hAnsi="Times New Roman"/>
              </w:rPr>
              <w:t>Orientation. Introduction to Physical Geography</w:t>
            </w:r>
          </w:p>
        </w:tc>
        <w:tc>
          <w:tcPr>
            <w:tcW w:w="2175" w:type="dxa"/>
          </w:tcPr>
          <w:p w:rsidR="00A137DC" w:rsidRPr="00CF64ED" w:rsidRDefault="00A137DC" w:rsidP="007835F8">
            <w:pPr>
              <w:rPr>
                <w:rFonts w:ascii="Times New Roman" w:hAnsi="Times New Roman"/>
              </w:rPr>
            </w:pPr>
          </w:p>
        </w:tc>
      </w:tr>
      <w:tr w:rsidR="00A137DC" w:rsidRPr="00CF64ED" w:rsidTr="005279AC">
        <w:tc>
          <w:tcPr>
            <w:tcW w:w="1705" w:type="dxa"/>
          </w:tcPr>
          <w:p w:rsidR="00A137DC" w:rsidRPr="00CF64ED" w:rsidRDefault="005D0A83" w:rsidP="007835F8">
            <w:pPr>
              <w:rPr>
                <w:rFonts w:ascii="Times New Roman" w:hAnsi="Times New Roman"/>
              </w:rPr>
            </w:pPr>
            <w:r>
              <w:rPr>
                <w:rFonts w:ascii="Times New Roman" w:hAnsi="Times New Roman"/>
              </w:rPr>
              <w:t>13 Jan</w:t>
            </w:r>
          </w:p>
        </w:tc>
        <w:tc>
          <w:tcPr>
            <w:tcW w:w="6390" w:type="dxa"/>
          </w:tcPr>
          <w:p w:rsidR="00A137DC" w:rsidRPr="00CF64ED" w:rsidRDefault="00A137DC" w:rsidP="007835F8">
            <w:pPr>
              <w:rPr>
                <w:rFonts w:ascii="Times New Roman" w:hAnsi="Times New Roman"/>
              </w:rPr>
            </w:pPr>
            <w:r w:rsidRPr="00CF64ED">
              <w:rPr>
                <w:rFonts w:ascii="Times New Roman" w:hAnsi="Times New Roman"/>
              </w:rPr>
              <w:t>Ch 1 Earth Systems</w:t>
            </w:r>
          </w:p>
        </w:tc>
        <w:tc>
          <w:tcPr>
            <w:tcW w:w="2175" w:type="dxa"/>
          </w:tcPr>
          <w:p w:rsidR="00A137DC" w:rsidRPr="00CF64ED" w:rsidRDefault="00A137DC" w:rsidP="007835F8">
            <w:pPr>
              <w:rPr>
                <w:rFonts w:ascii="Times New Roman" w:hAnsi="Times New Roman"/>
              </w:rPr>
            </w:pPr>
            <w:r w:rsidRPr="00CF64ED">
              <w:rPr>
                <w:rFonts w:ascii="Times New Roman" w:hAnsi="Times New Roman"/>
              </w:rPr>
              <w:t>Read Ch; TR, QR</w:t>
            </w:r>
          </w:p>
        </w:tc>
      </w:tr>
      <w:tr w:rsidR="00A137DC" w:rsidRPr="00CF64ED" w:rsidTr="005279AC">
        <w:tc>
          <w:tcPr>
            <w:tcW w:w="1705" w:type="dxa"/>
          </w:tcPr>
          <w:p w:rsidR="00A137DC" w:rsidRPr="00CF64ED" w:rsidRDefault="006A430C" w:rsidP="007835F8">
            <w:pPr>
              <w:rPr>
                <w:rFonts w:ascii="Times New Roman" w:hAnsi="Times New Roman"/>
              </w:rPr>
            </w:pPr>
            <w:r>
              <w:rPr>
                <w:rFonts w:ascii="Times New Roman" w:hAnsi="Times New Roman"/>
              </w:rPr>
              <w:t>15 Jan</w:t>
            </w:r>
          </w:p>
        </w:tc>
        <w:tc>
          <w:tcPr>
            <w:tcW w:w="6390" w:type="dxa"/>
          </w:tcPr>
          <w:p w:rsidR="00A137DC" w:rsidRPr="00CF64ED" w:rsidRDefault="00A137DC" w:rsidP="007835F8">
            <w:pPr>
              <w:rPr>
                <w:rFonts w:ascii="Times New Roman" w:hAnsi="Times New Roman"/>
              </w:rPr>
            </w:pPr>
            <w:r w:rsidRPr="00CF64ED">
              <w:rPr>
                <w:rFonts w:ascii="Times New Roman" w:hAnsi="Times New Roman"/>
              </w:rPr>
              <w:t>Ch 2 Mapping</w:t>
            </w:r>
          </w:p>
        </w:tc>
        <w:tc>
          <w:tcPr>
            <w:tcW w:w="2175" w:type="dxa"/>
          </w:tcPr>
          <w:p w:rsidR="00A137DC" w:rsidRPr="00CF64ED" w:rsidRDefault="00A137DC" w:rsidP="007835F8">
            <w:pPr>
              <w:rPr>
                <w:rFonts w:ascii="Times New Roman" w:hAnsi="Times New Roman"/>
              </w:rPr>
            </w:pPr>
            <w:r w:rsidRPr="00CF64ED">
              <w:rPr>
                <w:rFonts w:ascii="Times New Roman" w:hAnsi="Times New Roman"/>
              </w:rPr>
              <w:t>Read Ch; TR, QR</w:t>
            </w:r>
          </w:p>
        </w:tc>
      </w:tr>
      <w:tr w:rsidR="006A430C" w:rsidRPr="00CF64ED" w:rsidTr="005279AC">
        <w:tc>
          <w:tcPr>
            <w:tcW w:w="1705" w:type="dxa"/>
          </w:tcPr>
          <w:p w:rsidR="006A430C" w:rsidRPr="00CF64ED" w:rsidRDefault="006A430C" w:rsidP="006A430C">
            <w:pPr>
              <w:jc w:val="right"/>
              <w:rPr>
                <w:rFonts w:ascii="Times New Roman" w:hAnsi="Times New Roman"/>
              </w:rPr>
            </w:pPr>
            <w:r>
              <w:rPr>
                <w:rFonts w:ascii="Times New Roman" w:hAnsi="Times New Roman"/>
              </w:rPr>
              <w:t>18 Jan</w:t>
            </w:r>
          </w:p>
        </w:tc>
        <w:tc>
          <w:tcPr>
            <w:tcW w:w="6390" w:type="dxa"/>
          </w:tcPr>
          <w:p w:rsidR="006A430C" w:rsidRPr="00CF64ED" w:rsidRDefault="006A430C" w:rsidP="00830627">
            <w:pPr>
              <w:rPr>
                <w:rFonts w:ascii="Times New Roman" w:hAnsi="Times New Roman"/>
              </w:rPr>
            </w:pPr>
            <w:r>
              <w:rPr>
                <w:rFonts w:ascii="Times New Roman" w:hAnsi="Times New Roman"/>
              </w:rPr>
              <w:t>****** MLK Holiday ********</w:t>
            </w:r>
          </w:p>
        </w:tc>
        <w:tc>
          <w:tcPr>
            <w:tcW w:w="2175" w:type="dxa"/>
          </w:tcPr>
          <w:p w:rsidR="006A430C" w:rsidRPr="00CF64ED" w:rsidRDefault="006A430C" w:rsidP="00830627">
            <w:pPr>
              <w:rPr>
                <w:rFonts w:ascii="Times New Roman" w:hAnsi="Times New Roman"/>
              </w:rPr>
            </w:pP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20 Jan</w:t>
            </w:r>
          </w:p>
        </w:tc>
        <w:tc>
          <w:tcPr>
            <w:tcW w:w="6390" w:type="dxa"/>
          </w:tcPr>
          <w:p w:rsidR="00830627" w:rsidRPr="00CF64ED" w:rsidRDefault="006A430C" w:rsidP="00830627">
            <w:pPr>
              <w:rPr>
                <w:rFonts w:ascii="Times New Roman" w:hAnsi="Times New Roman"/>
              </w:rPr>
            </w:pPr>
            <w:r w:rsidRPr="00CF64ED">
              <w:rPr>
                <w:rFonts w:ascii="Times New Roman" w:hAnsi="Times New Roman"/>
              </w:rPr>
              <w:t>Ch 2 Mapping</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6A430C" w:rsidRPr="00494C05" w:rsidTr="005279AC">
        <w:tc>
          <w:tcPr>
            <w:tcW w:w="1705" w:type="dxa"/>
          </w:tcPr>
          <w:p w:rsidR="006A430C" w:rsidRPr="006A430C" w:rsidRDefault="006A430C" w:rsidP="00830627">
            <w:pPr>
              <w:rPr>
                <w:rFonts w:ascii="Times New Roman" w:hAnsi="Times New Roman"/>
              </w:rPr>
            </w:pPr>
            <w:r w:rsidRPr="006A430C">
              <w:rPr>
                <w:rFonts w:ascii="Times New Roman" w:hAnsi="Times New Roman"/>
              </w:rPr>
              <w:t>22 Jan</w:t>
            </w:r>
          </w:p>
        </w:tc>
        <w:tc>
          <w:tcPr>
            <w:tcW w:w="6390" w:type="dxa"/>
          </w:tcPr>
          <w:p w:rsidR="006A430C" w:rsidRPr="00494C05" w:rsidRDefault="006A430C" w:rsidP="00830627">
            <w:pPr>
              <w:rPr>
                <w:rFonts w:ascii="Times New Roman" w:hAnsi="Times New Roman"/>
                <w:b/>
                <w:bCs/>
              </w:rPr>
            </w:pPr>
            <w:r w:rsidRPr="00CF64ED">
              <w:rPr>
                <w:rFonts w:ascii="Times New Roman" w:hAnsi="Times New Roman"/>
              </w:rPr>
              <w:t>Ch 2 Remote Sensing</w:t>
            </w:r>
          </w:p>
        </w:tc>
        <w:tc>
          <w:tcPr>
            <w:tcW w:w="2175" w:type="dxa"/>
          </w:tcPr>
          <w:p w:rsidR="006A430C" w:rsidRPr="00494C05" w:rsidRDefault="006A430C" w:rsidP="00830627">
            <w:pPr>
              <w:rPr>
                <w:rFonts w:ascii="Times New Roman" w:hAnsi="Times New Roman"/>
                <w:b/>
                <w:bCs/>
              </w:rPr>
            </w:pPr>
          </w:p>
        </w:tc>
      </w:tr>
      <w:tr w:rsidR="00830627" w:rsidRPr="00494C05" w:rsidTr="005279AC">
        <w:tc>
          <w:tcPr>
            <w:tcW w:w="1705" w:type="dxa"/>
          </w:tcPr>
          <w:p w:rsidR="00830627" w:rsidRPr="00494C05" w:rsidRDefault="006A430C" w:rsidP="00830627">
            <w:pPr>
              <w:rPr>
                <w:rFonts w:ascii="Times New Roman" w:hAnsi="Times New Roman"/>
                <w:b/>
                <w:bCs/>
              </w:rPr>
            </w:pPr>
            <w:r>
              <w:rPr>
                <w:rFonts w:ascii="Times New Roman" w:hAnsi="Times New Roman"/>
                <w:b/>
                <w:bCs/>
              </w:rPr>
              <w:t>25 Jan</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1</w:t>
            </w:r>
            <w:r w:rsidR="006A430C">
              <w:rPr>
                <w:rFonts w:ascii="Times New Roman" w:hAnsi="Times New Roman"/>
                <w:b/>
                <w:bCs/>
              </w:rPr>
              <w:t xml:space="preserve"> (Ch 1-2)</w:t>
            </w:r>
          </w:p>
        </w:tc>
        <w:tc>
          <w:tcPr>
            <w:tcW w:w="2175" w:type="dxa"/>
          </w:tcPr>
          <w:p w:rsidR="00830627" w:rsidRPr="00494C05" w:rsidRDefault="00830627" w:rsidP="00830627">
            <w:pPr>
              <w:rPr>
                <w:rFonts w:ascii="Times New Roman" w:hAnsi="Times New Roman"/>
                <w:b/>
                <w:bCs/>
              </w:rPr>
            </w:pPr>
          </w:p>
        </w:tc>
      </w:tr>
      <w:tr w:rsidR="00830627" w:rsidRPr="00CF64ED" w:rsidTr="005279AC">
        <w:tc>
          <w:tcPr>
            <w:tcW w:w="1705" w:type="dxa"/>
          </w:tcPr>
          <w:p w:rsidR="00830627" w:rsidRPr="00CF64ED" w:rsidRDefault="006A430C" w:rsidP="00830627">
            <w:pPr>
              <w:rPr>
                <w:rFonts w:ascii="Times New Roman" w:hAnsi="Times New Roman"/>
                <w:highlight w:val="yellow"/>
              </w:rPr>
            </w:pPr>
            <w:r>
              <w:rPr>
                <w:rFonts w:ascii="Times New Roman" w:hAnsi="Times New Roman"/>
              </w:rPr>
              <w:t>27 Jan</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3 Solar Energy and Temperature</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29 Jan</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4 Pressure</w:t>
            </w:r>
            <w:r w:rsidR="006A6B13" w:rsidRPr="00CF64ED">
              <w:rPr>
                <w:rFonts w:ascii="Times New Roman" w:hAnsi="Times New Roman"/>
              </w:rPr>
              <w:t xml:space="preserve"> and Winds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7835F8">
            <w:pPr>
              <w:rPr>
                <w:rFonts w:ascii="Times New Roman" w:hAnsi="Times New Roman"/>
              </w:rPr>
            </w:pPr>
            <w:r>
              <w:rPr>
                <w:rFonts w:ascii="Times New Roman" w:hAnsi="Times New Roman"/>
              </w:rPr>
              <w:t>1 Feb</w:t>
            </w:r>
          </w:p>
        </w:tc>
        <w:tc>
          <w:tcPr>
            <w:tcW w:w="6390" w:type="dxa"/>
          </w:tcPr>
          <w:p w:rsidR="00830627" w:rsidRPr="00CF64ED" w:rsidRDefault="00830627" w:rsidP="007835F8">
            <w:pPr>
              <w:rPr>
                <w:rFonts w:ascii="Times New Roman" w:hAnsi="Times New Roman"/>
              </w:rPr>
            </w:pPr>
            <w:r w:rsidRPr="00CF64ED">
              <w:rPr>
                <w:rFonts w:ascii="Times New Roman" w:hAnsi="Times New Roman"/>
              </w:rPr>
              <w:t>Ch 4 Winds and Circulation</w:t>
            </w:r>
          </w:p>
        </w:tc>
        <w:tc>
          <w:tcPr>
            <w:tcW w:w="2175" w:type="dxa"/>
          </w:tcPr>
          <w:p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3 Feb</w:t>
            </w:r>
          </w:p>
        </w:tc>
        <w:tc>
          <w:tcPr>
            <w:tcW w:w="6390" w:type="dxa"/>
          </w:tcPr>
          <w:p w:rsidR="00830627" w:rsidRPr="00CF64ED" w:rsidRDefault="00830627" w:rsidP="00830627">
            <w:pPr>
              <w:rPr>
                <w:rFonts w:ascii="Times New Roman" w:hAnsi="Times New Roman"/>
                <w:lang w:val="es-MX"/>
              </w:rPr>
            </w:pPr>
            <w:r w:rsidRPr="00CF64ED">
              <w:rPr>
                <w:rFonts w:ascii="Times New Roman" w:hAnsi="Times New Roman"/>
                <w:lang w:val="es-MX"/>
              </w:rPr>
              <w:t>Ch 5 Humidity and Condensation</w:t>
            </w:r>
          </w:p>
        </w:tc>
        <w:tc>
          <w:tcPr>
            <w:tcW w:w="2175" w:type="dxa"/>
          </w:tcPr>
          <w:p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5 Feb</w:t>
            </w:r>
          </w:p>
        </w:tc>
        <w:tc>
          <w:tcPr>
            <w:tcW w:w="6390" w:type="dxa"/>
          </w:tcPr>
          <w:p w:rsidR="00830627" w:rsidRPr="00CF64ED" w:rsidRDefault="00830627" w:rsidP="00830627">
            <w:pPr>
              <w:rPr>
                <w:rFonts w:ascii="Times New Roman" w:hAnsi="Times New Roman"/>
                <w:lang w:val="es-MX"/>
              </w:rPr>
            </w:pPr>
            <w:r w:rsidRPr="00CF64ED">
              <w:rPr>
                <w:rFonts w:ascii="Times New Roman" w:hAnsi="Times New Roman"/>
                <w:lang w:val="es-MX"/>
              </w:rPr>
              <w:t>Ch 5 Precipitation</w:t>
            </w:r>
          </w:p>
        </w:tc>
        <w:tc>
          <w:tcPr>
            <w:tcW w:w="2175" w:type="dxa"/>
          </w:tcPr>
          <w:p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8 Feb</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6 Air Masses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10 Feb</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6 Weather Systems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rsidTr="005279AC">
        <w:tc>
          <w:tcPr>
            <w:tcW w:w="1705" w:type="dxa"/>
          </w:tcPr>
          <w:p w:rsidR="00FF2F0E" w:rsidRPr="00CF64ED" w:rsidRDefault="006A430C" w:rsidP="007835F8">
            <w:pPr>
              <w:rPr>
                <w:rFonts w:ascii="Times New Roman" w:hAnsi="Times New Roman"/>
              </w:rPr>
            </w:pPr>
            <w:r>
              <w:rPr>
                <w:rFonts w:ascii="Times New Roman" w:hAnsi="Times New Roman"/>
              </w:rPr>
              <w:t>12 Feb</w:t>
            </w:r>
          </w:p>
        </w:tc>
        <w:tc>
          <w:tcPr>
            <w:tcW w:w="6390" w:type="dxa"/>
          </w:tcPr>
          <w:p w:rsidR="00FF2F0E" w:rsidRPr="00CF64ED" w:rsidRDefault="00FF2F0E" w:rsidP="007835F8">
            <w:pPr>
              <w:rPr>
                <w:rFonts w:ascii="Times New Roman" w:hAnsi="Times New Roman"/>
              </w:rPr>
            </w:pPr>
            <w:r w:rsidRPr="00CF64ED">
              <w:rPr>
                <w:rFonts w:ascii="Times New Roman" w:hAnsi="Times New Roman"/>
              </w:rPr>
              <w:t xml:space="preserve">Ch 6 Weather </w:t>
            </w:r>
            <w:r w:rsidR="006A6B13" w:rsidRPr="00CF64ED">
              <w:rPr>
                <w:rFonts w:ascii="Times New Roman" w:hAnsi="Times New Roman"/>
              </w:rPr>
              <w:t>Analysis</w:t>
            </w:r>
          </w:p>
        </w:tc>
        <w:tc>
          <w:tcPr>
            <w:tcW w:w="2175" w:type="dxa"/>
          </w:tcPr>
          <w:p w:rsidR="00FF2F0E" w:rsidRPr="00CF64ED" w:rsidRDefault="00FF2F0E" w:rsidP="007835F8">
            <w:pPr>
              <w:rPr>
                <w:rFonts w:ascii="Times New Roman" w:hAnsi="Times New Roman"/>
              </w:rPr>
            </w:pPr>
            <w:r w:rsidRPr="00CF64ED">
              <w:rPr>
                <w:rFonts w:ascii="Times New Roman" w:hAnsi="Times New Roman"/>
              </w:rPr>
              <w:t>Read Ch; TR, QR</w:t>
            </w:r>
          </w:p>
        </w:tc>
      </w:tr>
      <w:tr w:rsidR="006A6B13" w:rsidRPr="00CF64ED" w:rsidTr="005279AC">
        <w:tc>
          <w:tcPr>
            <w:tcW w:w="1705" w:type="dxa"/>
          </w:tcPr>
          <w:p w:rsidR="006A6B13" w:rsidRPr="00CF64ED" w:rsidRDefault="006A430C" w:rsidP="007835F8">
            <w:pPr>
              <w:rPr>
                <w:rFonts w:ascii="Times New Roman" w:hAnsi="Times New Roman"/>
              </w:rPr>
            </w:pPr>
            <w:r>
              <w:rPr>
                <w:rFonts w:ascii="Times New Roman" w:hAnsi="Times New Roman"/>
              </w:rPr>
              <w:t>15 Feb</w:t>
            </w:r>
          </w:p>
        </w:tc>
        <w:tc>
          <w:tcPr>
            <w:tcW w:w="6390" w:type="dxa"/>
          </w:tcPr>
          <w:p w:rsidR="006A6B13" w:rsidRPr="00CF64ED" w:rsidRDefault="006A6B13" w:rsidP="007835F8">
            <w:pPr>
              <w:rPr>
                <w:rFonts w:ascii="Times New Roman" w:hAnsi="Times New Roman"/>
              </w:rPr>
            </w:pPr>
            <w:r w:rsidRPr="00CF64ED">
              <w:rPr>
                <w:rFonts w:ascii="Times New Roman" w:hAnsi="Times New Roman"/>
              </w:rPr>
              <w:t>Ch 6 Weather Prognosis</w:t>
            </w:r>
          </w:p>
        </w:tc>
        <w:tc>
          <w:tcPr>
            <w:tcW w:w="2175" w:type="dxa"/>
          </w:tcPr>
          <w:p w:rsidR="006A6B13" w:rsidRPr="00CF64ED" w:rsidRDefault="006A6B13" w:rsidP="007835F8">
            <w:pPr>
              <w:rPr>
                <w:rFonts w:ascii="Times New Roman" w:hAnsi="Times New Roman"/>
              </w:rPr>
            </w:pPr>
            <w:r w:rsidRPr="00CF64ED">
              <w:rPr>
                <w:rFonts w:ascii="Times New Roman" w:hAnsi="Times New Roman"/>
              </w:rPr>
              <w:t>Read Ch; TR, QR</w:t>
            </w:r>
          </w:p>
        </w:tc>
      </w:tr>
      <w:tr w:rsidR="00830627" w:rsidRPr="00494C05" w:rsidTr="005279AC">
        <w:tc>
          <w:tcPr>
            <w:tcW w:w="1705" w:type="dxa"/>
          </w:tcPr>
          <w:p w:rsidR="00830627" w:rsidRPr="00494C05" w:rsidRDefault="006A430C" w:rsidP="00830627">
            <w:pPr>
              <w:rPr>
                <w:rFonts w:ascii="Times New Roman" w:hAnsi="Times New Roman"/>
                <w:b/>
                <w:bCs/>
              </w:rPr>
            </w:pPr>
            <w:r>
              <w:rPr>
                <w:rFonts w:ascii="Times New Roman" w:hAnsi="Times New Roman"/>
                <w:b/>
                <w:bCs/>
              </w:rPr>
              <w:t>17 Feb</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2</w:t>
            </w:r>
          </w:p>
        </w:tc>
        <w:tc>
          <w:tcPr>
            <w:tcW w:w="2175" w:type="dxa"/>
          </w:tcPr>
          <w:p w:rsidR="00830627" w:rsidRPr="00494C05" w:rsidRDefault="00830627" w:rsidP="00830627">
            <w:pPr>
              <w:rPr>
                <w:rFonts w:ascii="Times New Roman" w:hAnsi="Times New Roman"/>
                <w:b/>
                <w:bCs/>
              </w:rPr>
            </w:pP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19 Feb</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7 Climate Classification</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22 Feb</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7 Tropical, Arid, and Temperate Climates</w:t>
            </w:r>
            <w:r w:rsidR="00CF64ED" w:rsidRPr="00CF64ED">
              <w:rPr>
                <w:rFonts w:ascii="Times New Roman" w:hAnsi="Times New Roman"/>
              </w:rPr>
              <w:t xml:space="preserve"> (Last Day for “W”)</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24 Feb</w:t>
            </w:r>
          </w:p>
        </w:tc>
        <w:tc>
          <w:tcPr>
            <w:tcW w:w="6390" w:type="dxa"/>
          </w:tcPr>
          <w:p w:rsidR="00830627" w:rsidRPr="00CF64ED" w:rsidRDefault="00830627" w:rsidP="00830627">
            <w:pPr>
              <w:rPr>
                <w:rFonts w:ascii="Times New Roman" w:hAnsi="Times New Roman"/>
              </w:rPr>
            </w:pPr>
            <w:r w:rsidRPr="00CF64ED">
              <w:rPr>
                <w:rFonts w:ascii="Times New Roman" w:hAnsi="Times New Roman"/>
              </w:rPr>
              <w:t xml:space="preserve">Ch 8 </w:t>
            </w:r>
            <w:r w:rsidR="006A6B13" w:rsidRPr="00CF64ED">
              <w:rPr>
                <w:rFonts w:ascii="Times New Roman" w:hAnsi="Times New Roman"/>
              </w:rPr>
              <w:t>Continental</w:t>
            </w:r>
            <w:r w:rsidRPr="00CF64ED">
              <w:rPr>
                <w:rFonts w:ascii="Times New Roman" w:hAnsi="Times New Roman"/>
              </w:rPr>
              <w:t>, Polar, and Highland Climates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5279AC" w:rsidRPr="00CF64ED" w:rsidTr="005279AC">
        <w:tc>
          <w:tcPr>
            <w:tcW w:w="1705" w:type="dxa"/>
          </w:tcPr>
          <w:p w:rsidR="005279AC" w:rsidRPr="00CF64ED" w:rsidRDefault="006A430C" w:rsidP="005279AC">
            <w:pPr>
              <w:rPr>
                <w:rFonts w:ascii="Times New Roman" w:hAnsi="Times New Roman"/>
              </w:rPr>
            </w:pPr>
            <w:r>
              <w:rPr>
                <w:rFonts w:ascii="Times New Roman" w:hAnsi="Times New Roman"/>
              </w:rPr>
              <w:t>26 Feb</w:t>
            </w:r>
          </w:p>
        </w:tc>
        <w:tc>
          <w:tcPr>
            <w:tcW w:w="6390" w:type="dxa"/>
          </w:tcPr>
          <w:p w:rsidR="005279AC" w:rsidRPr="00CF64ED" w:rsidRDefault="005279AC" w:rsidP="00830627">
            <w:pPr>
              <w:rPr>
                <w:rFonts w:ascii="Times New Roman" w:hAnsi="Times New Roman"/>
              </w:rPr>
            </w:pPr>
            <w:r w:rsidRPr="00CF64ED">
              <w:rPr>
                <w:rFonts w:ascii="Times New Roman" w:hAnsi="Times New Roman"/>
              </w:rPr>
              <w:t>Climate</w:t>
            </w:r>
          </w:p>
        </w:tc>
        <w:tc>
          <w:tcPr>
            <w:tcW w:w="2175" w:type="dxa"/>
          </w:tcPr>
          <w:p w:rsidR="005279AC" w:rsidRPr="00CF64ED" w:rsidRDefault="005279AC" w:rsidP="00830627">
            <w:pPr>
              <w:rPr>
                <w:rFonts w:ascii="Times New Roman" w:hAnsi="Times New Roman"/>
              </w:rPr>
            </w:pP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 xml:space="preserve">1 </w:t>
            </w:r>
            <w:r w:rsidR="00790483">
              <w:rPr>
                <w:rFonts w:ascii="Times New Roman" w:hAnsi="Times New Roman"/>
              </w:rPr>
              <w:t>Mar</w:t>
            </w:r>
          </w:p>
        </w:tc>
        <w:tc>
          <w:tcPr>
            <w:tcW w:w="6390" w:type="dxa"/>
          </w:tcPr>
          <w:p w:rsidR="00830627" w:rsidRPr="00CF64ED" w:rsidRDefault="00830627" w:rsidP="00830627">
            <w:pPr>
              <w:rPr>
                <w:rFonts w:ascii="Times New Roman" w:hAnsi="Times New Roman"/>
              </w:rPr>
            </w:pPr>
            <w:r w:rsidRPr="00CF64ED">
              <w:rPr>
                <w:rFonts w:ascii="Times New Roman" w:hAnsi="Times New Roman"/>
              </w:rPr>
              <w:t xml:space="preserve">Ch 9 Biogeography </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7835F8">
            <w:pPr>
              <w:rPr>
                <w:rFonts w:ascii="Times New Roman" w:hAnsi="Times New Roman"/>
              </w:rPr>
            </w:pPr>
            <w:r>
              <w:rPr>
                <w:rFonts w:ascii="Times New Roman" w:hAnsi="Times New Roman"/>
              </w:rPr>
              <w:t xml:space="preserve">3 </w:t>
            </w:r>
            <w:r w:rsidR="00790483">
              <w:rPr>
                <w:rFonts w:ascii="Times New Roman" w:hAnsi="Times New Roman"/>
              </w:rPr>
              <w:t>Mar</w:t>
            </w:r>
          </w:p>
        </w:tc>
        <w:tc>
          <w:tcPr>
            <w:tcW w:w="6390" w:type="dxa"/>
          </w:tcPr>
          <w:p w:rsidR="00830627" w:rsidRPr="00CF64ED" w:rsidRDefault="00830627" w:rsidP="007835F8">
            <w:pPr>
              <w:rPr>
                <w:rFonts w:ascii="Times New Roman" w:hAnsi="Times New Roman"/>
              </w:rPr>
            </w:pPr>
            <w:r w:rsidRPr="00CF64ED">
              <w:rPr>
                <w:rFonts w:ascii="Times New Roman" w:hAnsi="Times New Roman"/>
              </w:rPr>
              <w:t xml:space="preserve">Ch 9 </w:t>
            </w:r>
            <w:r w:rsidR="006A6B13" w:rsidRPr="00CF64ED">
              <w:rPr>
                <w:rFonts w:ascii="Times New Roman" w:hAnsi="Times New Roman"/>
              </w:rPr>
              <w:t>Pedology</w:t>
            </w:r>
          </w:p>
        </w:tc>
        <w:tc>
          <w:tcPr>
            <w:tcW w:w="2175" w:type="dxa"/>
          </w:tcPr>
          <w:p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rsidTr="005279AC">
        <w:tc>
          <w:tcPr>
            <w:tcW w:w="1705" w:type="dxa"/>
          </w:tcPr>
          <w:p w:rsidR="00830627" w:rsidRPr="00494C05" w:rsidRDefault="006A430C" w:rsidP="00830627">
            <w:pPr>
              <w:rPr>
                <w:rFonts w:ascii="Times New Roman" w:hAnsi="Times New Roman"/>
                <w:b/>
                <w:bCs/>
              </w:rPr>
            </w:pPr>
            <w:r>
              <w:rPr>
                <w:rFonts w:ascii="Times New Roman" w:hAnsi="Times New Roman"/>
                <w:b/>
                <w:bCs/>
              </w:rPr>
              <w:t xml:space="preserve">5 </w:t>
            </w:r>
            <w:r w:rsidR="00790483">
              <w:rPr>
                <w:rFonts w:ascii="Times New Roman" w:hAnsi="Times New Roman"/>
                <w:b/>
                <w:bCs/>
              </w:rPr>
              <w:t>Mar</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3</w:t>
            </w:r>
            <w:r w:rsidR="00790483">
              <w:rPr>
                <w:rFonts w:ascii="Times New Roman" w:hAnsi="Times New Roman"/>
                <w:b/>
                <w:bCs/>
              </w:rPr>
              <w:t>. Topic Paper 1</w:t>
            </w:r>
          </w:p>
        </w:tc>
        <w:tc>
          <w:tcPr>
            <w:tcW w:w="2175" w:type="dxa"/>
          </w:tcPr>
          <w:p w:rsidR="00830627" w:rsidRPr="00494C05" w:rsidRDefault="00830627" w:rsidP="00830627">
            <w:pPr>
              <w:rPr>
                <w:rFonts w:ascii="Times New Roman" w:hAnsi="Times New Roman"/>
                <w:b/>
                <w:bCs/>
              </w:rPr>
            </w:pPr>
          </w:p>
        </w:tc>
      </w:tr>
      <w:tr w:rsidR="006A430C" w:rsidRPr="006A430C" w:rsidTr="005279AC">
        <w:tc>
          <w:tcPr>
            <w:tcW w:w="1705" w:type="dxa"/>
          </w:tcPr>
          <w:p w:rsidR="006A430C" w:rsidRPr="006A430C" w:rsidRDefault="006A430C" w:rsidP="006A430C">
            <w:pPr>
              <w:jc w:val="right"/>
              <w:rPr>
                <w:rFonts w:ascii="Times New Roman" w:hAnsi="Times New Roman"/>
                <w:b/>
                <w:bCs/>
              </w:rPr>
            </w:pPr>
            <w:r w:rsidRPr="006A430C">
              <w:rPr>
                <w:rFonts w:ascii="Times New Roman" w:hAnsi="Times New Roman"/>
                <w:b/>
                <w:bCs/>
              </w:rPr>
              <w:lastRenderedPageBreak/>
              <w:t xml:space="preserve">8-12 </w:t>
            </w:r>
            <w:r w:rsidR="00790483">
              <w:rPr>
                <w:rFonts w:ascii="Times New Roman" w:hAnsi="Times New Roman"/>
                <w:b/>
                <w:bCs/>
              </w:rPr>
              <w:t>Mar</w:t>
            </w:r>
          </w:p>
        </w:tc>
        <w:tc>
          <w:tcPr>
            <w:tcW w:w="6390" w:type="dxa"/>
          </w:tcPr>
          <w:p w:rsidR="006A430C" w:rsidRPr="006A430C" w:rsidRDefault="006A430C" w:rsidP="006A430C">
            <w:pPr>
              <w:jc w:val="center"/>
              <w:rPr>
                <w:rFonts w:ascii="Times New Roman" w:hAnsi="Times New Roman"/>
                <w:b/>
                <w:bCs/>
              </w:rPr>
            </w:pPr>
            <w:r w:rsidRPr="006A430C">
              <w:rPr>
                <w:rFonts w:ascii="Times New Roman" w:hAnsi="Times New Roman"/>
                <w:b/>
                <w:bCs/>
              </w:rPr>
              <w:t>********** Spring Break *************</w:t>
            </w:r>
          </w:p>
        </w:tc>
        <w:tc>
          <w:tcPr>
            <w:tcW w:w="2175" w:type="dxa"/>
          </w:tcPr>
          <w:p w:rsidR="006A430C" w:rsidRPr="006A430C" w:rsidRDefault="006A430C" w:rsidP="006A430C">
            <w:pPr>
              <w:jc w:val="right"/>
              <w:rPr>
                <w:rFonts w:ascii="Times New Roman" w:hAnsi="Times New Roman"/>
                <w:b/>
                <w:bCs/>
              </w:rPr>
            </w:pP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15 Mar</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10 Earth Materials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17 Mar</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10 Plate Tectonics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19 Mar</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11 Volcanic Processes and Landforms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22 Mar</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11 Tectonic Processes and Landforms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rsidTr="005279AC">
        <w:tc>
          <w:tcPr>
            <w:tcW w:w="1705" w:type="dxa"/>
          </w:tcPr>
          <w:p w:rsidR="00FF2F0E" w:rsidRPr="00CF64ED" w:rsidRDefault="006A430C" w:rsidP="007835F8">
            <w:pPr>
              <w:rPr>
                <w:rFonts w:ascii="Times New Roman" w:hAnsi="Times New Roman"/>
              </w:rPr>
            </w:pPr>
            <w:r>
              <w:rPr>
                <w:rFonts w:ascii="Times New Roman" w:hAnsi="Times New Roman"/>
              </w:rPr>
              <w:t>24 Mar</w:t>
            </w:r>
          </w:p>
        </w:tc>
        <w:tc>
          <w:tcPr>
            <w:tcW w:w="6390" w:type="dxa"/>
          </w:tcPr>
          <w:p w:rsidR="00FF2F0E" w:rsidRPr="00CF64ED" w:rsidRDefault="006A6B13" w:rsidP="007835F8">
            <w:pPr>
              <w:rPr>
                <w:rFonts w:ascii="Times New Roman" w:hAnsi="Times New Roman"/>
              </w:rPr>
            </w:pPr>
            <w:r w:rsidRPr="00CF64ED">
              <w:rPr>
                <w:rFonts w:ascii="Times New Roman" w:hAnsi="Times New Roman"/>
              </w:rPr>
              <w:t>Ch 12 Weathering</w:t>
            </w:r>
          </w:p>
        </w:tc>
        <w:tc>
          <w:tcPr>
            <w:tcW w:w="2175" w:type="dxa"/>
          </w:tcPr>
          <w:p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26 Mar</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12 Mass Wasting</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494C05" w:rsidTr="005279AC">
        <w:tc>
          <w:tcPr>
            <w:tcW w:w="1705" w:type="dxa"/>
          </w:tcPr>
          <w:p w:rsidR="00830627" w:rsidRPr="00494C05" w:rsidRDefault="006A430C" w:rsidP="00830627">
            <w:pPr>
              <w:rPr>
                <w:rFonts w:ascii="Times New Roman" w:hAnsi="Times New Roman"/>
                <w:b/>
                <w:bCs/>
              </w:rPr>
            </w:pPr>
            <w:r>
              <w:rPr>
                <w:rFonts w:ascii="Times New Roman" w:hAnsi="Times New Roman"/>
                <w:b/>
                <w:bCs/>
              </w:rPr>
              <w:t>29 Mar</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4</w:t>
            </w:r>
            <w:r w:rsidR="006301F2">
              <w:rPr>
                <w:rFonts w:ascii="Times New Roman" w:hAnsi="Times New Roman"/>
                <w:b/>
                <w:bCs/>
              </w:rPr>
              <w:t xml:space="preserve">.  </w:t>
            </w:r>
            <w:r w:rsidR="006301F2">
              <w:rPr>
                <w:rFonts w:ascii="Arial" w:hAnsi="Arial" w:cs="Arial"/>
                <w:sz w:val="20"/>
                <w:szCs w:val="20"/>
              </w:rPr>
              <w:t>LAST DAY TO “WITHDRAW” without Penalty</w:t>
            </w:r>
          </w:p>
        </w:tc>
        <w:tc>
          <w:tcPr>
            <w:tcW w:w="2175" w:type="dxa"/>
          </w:tcPr>
          <w:p w:rsidR="00830627" w:rsidRPr="00494C05" w:rsidRDefault="00830627" w:rsidP="00830627">
            <w:pPr>
              <w:rPr>
                <w:rFonts w:ascii="Times New Roman" w:hAnsi="Times New Roman"/>
                <w:b/>
                <w:bCs/>
              </w:rPr>
            </w:pPr>
          </w:p>
        </w:tc>
      </w:tr>
      <w:tr w:rsidR="00830627" w:rsidRPr="00CF64ED" w:rsidTr="005279AC">
        <w:tc>
          <w:tcPr>
            <w:tcW w:w="1705" w:type="dxa"/>
          </w:tcPr>
          <w:p w:rsidR="00830627" w:rsidRPr="00CF64ED" w:rsidRDefault="006A430C" w:rsidP="00830627">
            <w:pPr>
              <w:rPr>
                <w:rFonts w:ascii="Times New Roman" w:hAnsi="Times New Roman"/>
              </w:rPr>
            </w:pPr>
            <w:r>
              <w:rPr>
                <w:rFonts w:ascii="Times New Roman" w:hAnsi="Times New Roman"/>
              </w:rPr>
              <w:t>31 Mar</w:t>
            </w:r>
          </w:p>
        </w:tc>
        <w:tc>
          <w:tcPr>
            <w:tcW w:w="6390" w:type="dxa"/>
          </w:tcPr>
          <w:p w:rsidR="00830627" w:rsidRPr="00CF64ED" w:rsidRDefault="00830627" w:rsidP="00830627">
            <w:pPr>
              <w:rPr>
                <w:rFonts w:ascii="Times New Roman" w:hAnsi="Times New Roman"/>
                <w:highlight w:val="yellow"/>
              </w:rPr>
            </w:pPr>
            <w:r w:rsidRPr="00CF64ED">
              <w:rPr>
                <w:rFonts w:ascii="Times New Roman" w:hAnsi="Times New Roman"/>
              </w:rPr>
              <w:t>Ch 13 Water Resources</w:t>
            </w:r>
            <w:r w:rsidR="006A4485">
              <w:rPr>
                <w:rFonts w:ascii="Times New Roman" w:hAnsi="Times New Roman"/>
              </w:rPr>
              <w:t xml:space="preserve">. </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rsidTr="005279AC">
        <w:tc>
          <w:tcPr>
            <w:tcW w:w="1705" w:type="dxa"/>
          </w:tcPr>
          <w:p w:rsidR="00FF2F0E" w:rsidRPr="00CF64ED" w:rsidRDefault="006301F2" w:rsidP="007835F8">
            <w:pPr>
              <w:rPr>
                <w:rFonts w:ascii="Times New Roman" w:hAnsi="Times New Roman"/>
              </w:rPr>
            </w:pPr>
            <w:r>
              <w:rPr>
                <w:rFonts w:ascii="Times New Roman" w:hAnsi="Times New Roman"/>
              </w:rPr>
              <w:t>2 Apr</w:t>
            </w:r>
          </w:p>
        </w:tc>
        <w:tc>
          <w:tcPr>
            <w:tcW w:w="6390" w:type="dxa"/>
          </w:tcPr>
          <w:p w:rsidR="00FF2F0E" w:rsidRPr="00CF64ED" w:rsidRDefault="00FF2F0E" w:rsidP="007835F8">
            <w:pPr>
              <w:rPr>
                <w:rFonts w:ascii="Times New Roman" w:hAnsi="Times New Roman"/>
              </w:rPr>
            </w:pPr>
            <w:r w:rsidRPr="00CF64ED">
              <w:rPr>
                <w:rFonts w:ascii="Times New Roman" w:hAnsi="Times New Roman"/>
              </w:rPr>
              <w:t>Ch 14 Fluvial Landforms</w:t>
            </w:r>
          </w:p>
        </w:tc>
        <w:tc>
          <w:tcPr>
            <w:tcW w:w="2175" w:type="dxa"/>
          </w:tcPr>
          <w:p w:rsidR="00FF2F0E" w:rsidRPr="00CF64ED" w:rsidRDefault="00FF2F0E" w:rsidP="007835F8">
            <w:pPr>
              <w:rPr>
                <w:rFonts w:ascii="Times New Roman" w:hAnsi="Times New Roman"/>
              </w:rPr>
            </w:pPr>
            <w:r w:rsidRPr="00CF64ED">
              <w:rPr>
                <w:rFonts w:ascii="Times New Roman" w:hAnsi="Times New Roman"/>
              </w:rPr>
              <w:t>Read Ch; TR, QR</w:t>
            </w:r>
          </w:p>
        </w:tc>
      </w:tr>
      <w:tr w:rsidR="006301F2" w:rsidRPr="00CF64ED" w:rsidTr="005279AC">
        <w:tc>
          <w:tcPr>
            <w:tcW w:w="1705" w:type="dxa"/>
          </w:tcPr>
          <w:p w:rsidR="006301F2" w:rsidRDefault="006301F2" w:rsidP="00830627">
            <w:pPr>
              <w:rPr>
                <w:rFonts w:ascii="Times New Roman" w:hAnsi="Times New Roman"/>
              </w:rPr>
            </w:pPr>
            <w:r>
              <w:rPr>
                <w:rFonts w:ascii="Times New Roman" w:hAnsi="Times New Roman"/>
              </w:rPr>
              <w:t>5 Apr</w:t>
            </w:r>
          </w:p>
        </w:tc>
        <w:tc>
          <w:tcPr>
            <w:tcW w:w="6390" w:type="dxa"/>
          </w:tcPr>
          <w:p w:rsidR="006301F2" w:rsidRPr="00CF64ED" w:rsidRDefault="006301F2" w:rsidP="00830627">
            <w:pPr>
              <w:rPr>
                <w:rFonts w:ascii="Times New Roman" w:hAnsi="Times New Roman"/>
              </w:rPr>
            </w:pPr>
            <w:r>
              <w:rPr>
                <w:rFonts w:ascii="Times New Roman" w:hAnsi="Times New Roman"/>
              </w:rPr>
              <w:t>Ch 14 Fluvial Landforms</w:t>
            </w:r>
          </w:p>
        </w:tc>
        <w:tc>
          <w:tcPr>
            <w:tcW w:w="2175" w:type="dxa"/>
          </w:tcPr>
          <w:p w:rsidR="006301F2" w:rsidRPr="00CF64ED" w:rsidRDefault="006301F2"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301F2" w:rsidP="00830627">
            <w:pPr>
              <w:rPr>
                <w:rFonts w:ascii="Times New Roman" w:hAnsi="Times New Roman"/>
              </w:rPr>
            </w:pPr>
            <w:r>
              <w:rPr>
                <w:rFonts w:ascii="Times New Roman" w:hAnsi="Times New Roman"/>
              </w:rPr>
              <w:t>7 Apr</w:t>
            </w:r>
          </w:p>
        </w:tc>
        <w:tc>
          <w:tcPr>
            <w:tcW w:w="6390" w:type="dxa"/>
          </w:tcPr>
          <w:p w:rsidR="00830627" w:rsidRPr="00CF64ED" w:rsidRDefault="00830627" w:rsidP="00830627">
            <w:pPr>
              <w:rPr>
                <w:rFonts w:ascii="Times New Roman" w:hAnsi="Times New Roman"/>
              </w:rPr>
            </w:pPr>
            <w:r w:rsidRPr="00CF64ED">
              <w:rPr>
                <w:rFonts w:ascii="Times New Roman" w:hAnsi="Times New Roman"/>
              </w:rPr>
              <w:t xml:space="preserve">Ch 15 </w:t>
            </w:r>
            <w:r w:rsidR="006A6B13" w:rsidRPr="00CF64ED">
              <w:rPr>
                <w:rFonts w:ascii="Times New Roman" w:hAnsi="Times New Roman"/>
              </w:rPr>
              <w:t>Eolian</w:t>
            </w:r>
            <w:r w:rsidRPr="00CF64ED">
              <w:rPr>
                <w:rFonts w:ascii="Times New Roman" w:hAnsi="Times New Roman"/>
              </w:rPr>
              <w:t xml:space="preserve"> Landforms </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301F2" w:rsidP="007835F8">
            <w:pPr>
              <w:rPr>
                <w:rFonts w:ascii="Times New Roman" w:hAnsi="Times New Roman"/>
              </w:rPr>
            </w:pPr>
            <w:r>
              <w:rPr>
                <w:rFonts w:ascii="Times New Roman" w:hAnsi="Times New Roman"/>
              </w:rPr>
              <w:t>9 Apr</w:t>
            </w:r>
          </w:p>
        </w:tc>
        <w:tc>
          <w:tcPr>
            <w:tcW w:w="6390" w:type="dxa"/>
          </w:tcPr>
          <w:p w:rsidR="00830627" w:rsidRPr="00CF64ED" w:rsidRDefault="00830627" w:rsidP="007835F8">
            <w:pPr>
              <w:rPr>
                <w:rFonts w:ascii="Times New Roman" w:hAnsi="Times New Roman"/>
              </w:rPr>
            </w:pPr>
            <w:r w:rsidRPr="00CF64ED">
              <w:rPr>
                <w:rFonts w:ascii="Times New Roman" w:hAnsi="Times New Roman"/>
              </w:rPr>
              <w:t>Ch 15 Eolian Systems</w:t>
            </w:r>
          </w:p>
        </w:tc>
        <w:tc>
          <w:tcPr>
            <w:tcW w:w="2175" w:type="dxa"/>
          </w:tcPr>
          <w:p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rsidTr="005279AC">
        <w:tc>
          <w:tcPr>
            <w:tcW w:w="1705" w:type="dxa"/>
          </w:tcPr>
          <w:p w:rsidR="00830627" w:rsidRPr="00494C05" w:rsidRDefault="006301F2" w:rsidP="00830627">
            <w:pPr>
              <w:rPr>
                <w:rFonts w:ascii="Times New Roman" w:hAnsi="Times New Roman"/>
                <w:b/>
                <w:bCs/>
              </w:rPr>
            </w:pPr>
            <w:r>
              <w:rPr>
                <w:rFonts w:ascii="Times New Roman" w:hAnsi="Times New Roman"/>
                <w:b/>
                <w:bCs/>
              </w:rPr>
              <w:t>12 Apr</w:t>
            </w:r>
          </w:p>
        </w:tc>
        <w:tc>
          <w:tcPr>
            <w:tcW w:w="6390" w:type="dxa"/>
          </w:tcPr>
          <w:p w:rsidR="00830627" w:rsidRPr="00494C05" w:rsidRDefault="00830627" w:rsidP="00830627">
            <w:pPr>
              <w:rPr>
                <w:rFonts w:ascii="Times New Roman" w:hAnsi="Times New Roman"/>
                <w:b/>
                <w:bCs/>
              </w:rPr>
            </w:pPr>
            <w:r w:rsidRPr="00494C05">
              <w:rPr>
                <w:rFonts w:ascii="Times New Roman" w:hAnsi="Times New Roman"/>
                <w:b/>
                <w:bCs/>
              </w:rPr>
              <w:t>Exam 5</w:t>
            </w:r>
          </w:p>
        </w:tc>
        <w:tc>
          <w:tcPr>
            <w:tcW w:w="2175" w:type="dxa"/>
          </w:tcPr>
          <w:p w:rsidR="00830627" w:rsidRPr="00494C05" w:rsidRDefault="00830627" w:rsidP="00830627">
            <w:pPr>
              <w:rPr>
                <w:rFonts w:ascii="Times New Roman" w:hAnsi="Times New Roman"/>
                <w:b/>
                <w:bCs/>
              </w:rPr>
            </w:pPr>
          </w:p>
        </w:tc>
      </w:tr>
      <w:tr w:rsidR="00830627" w:rsidRPr="00CF64ED" w:rsidTr="005279AC">
        <w:tc>
          <w:tcPr>
            <w:tcW w:w="1705" w:type="dxa"/>
          </w:tcPr>
          <w:p w:rsidR="00830627" w:rsidRPr="00CF64ED" w:rsidRDefault="006301F2" w:rsidP="00830627">
            <w:pPr>
              <w:rPr>
                <w:rFonts w:ascii="Times New Roman" w:hAnsi="Times New Roman"/>
                <w:highlight w:val="yellow"/>
              </w:rPr>
            </w:pPr>
            <w:r>
              <w:rPr>
                <w:rFonts w:ascii="Times New Roman" w:hAnsi="Times New Roman"/>
              </w:rPr>
              <w:t>14 Apr</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16 Glacial Systems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301F2" w:rsidP="00830627">
            <w:pPr>
              <w:rPr>
                <w:rFonts w:ascii="Times New Roman" w:hAnsi="Times New Roman"/>
              </w:rPr>
            </w:pPr>
            <w:r>
              <w:rPr>
                <w:rFonts w:ascii="Times New Roman" w:hAnsi="Times New Roman"/>
              </w:rPr>
              <w:t>16 Apr</w:t>
            </w:r>
          </w:p>
        </w:tc>
        <w:tc>
          <w:tcPr>
            <w:tcW w:w="6390" w:type="dxa"/>
          </w:tcPr>
          <w:p w:rsidR="00830627" w:rsidRPr="00CF64ED" w:rsidRDefault="00830627" w:rsidP="00830627">
            <w:pPr>
              <w:rPr>
                <w:rFonts w:ascii="Times New Roman" w:hAnsi="Times New Roman"/>
              </w:rPr>
            </w:pPr>
            <w:r w:rsidRPr="00CF64ED">
              <w:rPr>
                <w:rFonts w:ascii="Times New Roman" w:hAnsi="Times New Roman"/>
              </w:rPr>
              <w:t>Ch 16 Glacial Landforms</w:t>
            </w:r>
          </w:p>
        </w:tc>
        <w:tc>
          <w:tcPr>
            <w:tcW w:w="2175" w:type="dxa"/>
          </w:tcPr>
          <w:p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rsidTr="005279AC">
        <w:tc>
          <w:tcPr>
            <w:tcW w:w="1705" w:type="dxa"/>
          </w:tcPr>
          <w:p w:rsidR="00830627" w:rsidRPr="00CF64ED" w:rsidRDefault="006301F2" w:rsidP="007835F8">
            <w:pPr>
              <w:rPr>
                <w:rFonts w:ascii="Times New Roman" w:hAnsi="Times New Roman"/>
              </w:rPr>
            </w:pPr>
            <w:r>
              <w:rPr>
                <w:rFonts w:ascii="Times New Roman" w:hAnsi="Times New Roman"/>
              </w:rPr>
              <w:t>19 Apr</w:t>
            </w:r>
          </w:p>
        </w:tc>
        <w:tc>
          <w:tcPr>
            <w:tcW w:w="6390" w:type="dxa"/>
          </w:tcPr>
          <w:p w:rsidR="00830627" w:rsidRPr="00CF64ED" w:rsidRDefault="00830627" w:rsidP="007835F8">
            <w:pPr>
              <w:rPr>
                <w:rFonts w:ascii="Times New Roman" w:hAnsi="Times New Roman"/>
              </w:rPr>
            </w:pPr>
            <w:r w:rsidRPr="00CF64ED">
              <w:rPr>
                <w:rFonts w:ascii="Times New Roman" w:hAnsi="Times New Roman"/>
              </w:rPr>
              <w:t>Ch 17 Coastal Processes and Landforms</w:t>
            </w:r>
          </w:p>
        </w:tc>
        <w:tc>
          <w:tcPr>
            <w:tcW w:w="2175" w:type="dxa"/>
          </w:tcPr>
          <w:p w:rsidR="00830627" w:rsidRPr="00CF64ED" w:rsidRDefault="00830627" w:rsidP="007835F8">
            <w:pPr>
              <w:rPr>
                <w:rFonts w:ascii="Times New Roman" w:hAnsi="Times New Roman"/>
              </w:rPr>
            </w:pPr>
            <w:r w:rsidRPr="00CF64ED">
              <w:rPr>
                <w:rFonts w:ascii="Times New Roman" w:hAnsi="Times New Roman"/>
              </w:rPr>
              <w:t>Read Ch; TR, QR</w:t>
            </w:r>
          </w:p>
        </w:tc>
      </w:tr>
      <w:tr w:rsidR="00FF2F0E" w:rsidRPr="00CF64ED" w:rsidTr="005279AC">
        <w:tc>
          <w:tcPr>
            <w:tcW w:w="1705" w:type="dxa"/>
          </w:tcPr>
          <w:p w:rsidR="00FF2F0E" w:rsidRPr="00CF64ED" w:rsidRDefault="006301F2" w:rsidP="007835F8">
            <w:pPr>
              <w:rPr>
                <w:rFonts w:ascii="Times New Roman" w:hAnsi="Times New Roman"/>
              </w:rPr>
            </w:pPr>
            <w:r>
              <w:rPr>
                <w:rFonts w:ascii="Times New Roman" w:hAnsi="Times New Roman"/>
              </w:rPr>
              <w:t>21</w:t>
            </w:r>
            <w:r w:rsidR="006A430C">
              <w:rPr>
                <w:rFonts w:ascii="Times New Roman" w:hAnsi="Times New Roman"/>
              </w:rPr>
              <w:t xml:space="preserve"> Apr</w:t>
            </w:r>
            <w:r w:rsidR="006A6B13" w:rsidRPr="00CF64ED">
              <w:rPr>
                <w:rFonts w:ascii="Times New Roman" w:hAnsi="Times New Roman"/>
              </w:rPr>
              <w:t xml:space="preserve"> </w:t>
            </w:r>
          </w:p>
        </w:tc>
        <w:tc>
          <w:tcPr>
            <w:tcW w:w="6390" w:type="dxa"/>
          </w:tcPr>
          <w:p w:rsidR="00FF2F0E" w:rsidRPr="00CF64ED" w:rsidRDefault="00FF2F0E" w:rsidP="007835F8">
            <w:pPr>
              <w:rPr>
                <w:rFonts w:ascii="Times New Roman" w:hAnsi="Times New Roman"/>
              </w:rPr>
            </w:pPr>
            <w:r w:rsidRPr="00CF64ED">
              <w:rPr>
                <w:rFonts w:ascii="Times New Roman" w:hAnsi="Times New Roman"/>
              </w:rPr>
              <w:t>Ch 17 Coastal Processes and Landforms</w:t>
            </w:r>
          </w:p>
        </w:tc>
        <w:tc>
          <w:tcPr>
            <w:tcW w:w="2175" w:type="dxa"/>
          </w:tcPr>
          <w:p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6A430C" w:rsidTr="005279AC">
        <w:tc>
          <w:tcPr>
            <w:tcW w:w="1705" w:type="dxa"/>
          </w:tcPr>
          <w:p w:rsidR="00830627" w:rsidRPr="006A430C" w:rsidRDefault="006A430C" w:rsidP="00830627">
            <w:pPr>
              <w:rPr>
                <w:rFonts w:ascii="Times New Roman" w:hAnsi="Times New Roman"/>
                <w:b/>
                <w:bCs/>
                <w:highlight w:val="yellow"/>
              </w:rPr>
            </w:pPr>
            <w:r w:rsidRPr="006A430C">
              <w:rPr>
                <w:rFonts w:ascii="Times New Roman" w:hAnsi="Times New Roman"/>
                <w:b/>
                <w:bCs/>
              </w:rPr>
              <w:t>23 Apr</w:t>
            </w:r>
            <w:r w:rsidR="00CE7186" w:rsidRPr="006A430C">
              <w:rPr>
                <w:rFonts w:ascii="Times New Roman" w:hAnsi="Times New Roman"/>
                <w:b/>
                <w:bCs/>
              </w:rPr>
              <w:t xml:space="preserve"> </w:t>
            </w:r>
          </w:p>
        </w:tc>
        <w:tc>
          <w:tcPr>
            <w:tcW w:w="6390" w:type="dxa"/>
          </w:tcPr>
          <w:p w:rsidR="00830627" w:rsidRPr="006A430C" w:rsidRDefault="00830627" w:rsidP="00830627">
            <w:pPr>
              <w:rPr>
                <w:rFonts w:ascii="Times New Roman" w:hAnsi="Times New Roman"/>
                <w:b/>
                <w:bCs/>
              </w:rPr>
            </w:pPr>
            <w:r w:rsidRPr="006A430C">
              <w:rPr>
                <w:rFonts w:ascii="Times New Roman" w:hAnsi="Times New Roman"/>
                <w:b/>
                <w:bCs/>
              </w:rPr>
              <w:t>Exam 6</w:t>
            </w:r>
            <w:r w:rsidR="00692D48">
              <w:rPr>
                <w:rFonts w:ascii="Times New Roman" w:hAnsi="Times New Roman"/>
                <w:b/>
                <w:bCs/>
              </w:rPr>
              <w:t>. Topic Paper 2</w:t>
            </w:r>
          </w:p>
        </w:tc>
        <w:tc>
          <w:tcPr>
            <w:tcW w:w="2175" w:type="dxa"/>
          </w:tcPr>
          <w:p w:rsidR="00830627" w:rsidRPr="006A430C" w:rsidRDefault="00830627" w:rsidP="00830627">
            <w:pPr>
              <w:rPr>
                <w:rFonts w:ascii="Times New Roman" w:hAnsi="Times New Roman"/>
                <w:b/>
                <w:bCs/>
              </w:rPr>
            </w:pPr>
          </w:p>
        </w:tc>
      </w:tr>
      <w:tr w:rsidR="00830627" w:rsidRPr="00CF64ED" w:rsidTr="005279AC">
        <w:trPr>
          <w:trHeight w:val="210"/>
        </w:trPr>
        <w:tc>
          <w:tcPr>
            <w:tcW w:w="1705" w:type="dxa"/>
          </w:tcPr>
          <w:p w:rsidR="00830627" w:rsidRPr="00CF64ED" w:rsidRDefault="006A430C" w:rsidP="00830627">
            <w:pPr>
              <w:rPr>
                <w:rFonts w:ascii="Times New Roman" w:hAnsi="Times New Roman"/>
              </w:rPr>
            </w:pPr>
            <w:r>
              <w:rPr>
                <w:rFonts w:ascii="Times New Roman" w:hAnsi="Times New Roman"/>
              </w:rPr>
              <w:t>26 Apr</w:t>
            </w:r>
          </w:p>
        </w:tc>
        <w:tc>
          <w:tcPr>
            <w:tcW w:w="6390" w:type="dxa"/>
          </w:tcPr>
          <w:p w:rsidR="00830627" w:rsidRPr="00CF64ED" w:rsidRDefault="00830627" w:rsidP="00830627">
            <w:pPr>
              <w:rPr>
                <w:rFonts w:ascii="Times New Roman" w:hAnsi="Times New Roman"/>
              </w:rPr>
            </w:pPr>
            <w:r w:rsidRPr="00CF64ED">
              <w:rPr>
                <w:rFonts w:ascii="Times New Roman" w:hAnsi="Times New Roman"/>
              </w:rPr>
              <w:t>*** Study Day ***</w:t>
            </w:r>
          </w:p>
        </w:tc>
        <w:tc>
          <w:tcPr>
            <w:tcW w:w="2175" w:type="dxa"/>
          </w:tcPr>
          <w:p w:rsidR="00830627" w:rsidRPr="00CF64ED" w:rsidRDefault="00830627" w:rsidP="00830627">
            <w:pPr>
              <w:rPr>
                <w:rFonts w:ascii="Times New Roman" w:hAnsi="Times New Roman"/>
              </w:rPr>
            </w:pPr>
          </w:p>
        </w:tc>
      </w:tr>
      <w:tr w:rsidR="00830627" w:rsidRPr="00CF64ED" w:rsidTr="005279AC">
        <w:tc>
          <w:tcPr>
            <w:tcW w:w="1705" w:type="dxa"/>
          </w:tcPr>
          <w:p w:rsidR="00830627" w:rsidRPr="00CF64ED" w:rsidRDefault="006A430C" w:rsidP="00830627">
            <w:pPr>
              <w:rPr>
                <w:rFonts w:ascii="Times New Roman" w:hAnsi="Times New Roman"/>
                <w:b/>
                <w:bCs/>
              </w:rPr>
            </w:pPr>
            <w:r>
              <w:rPr>
                <w:rFonts w:ascii="Times New Roman" w:hAnsi="Times New Roman"/>
                <w:b/>
                <w:bCs/>
              </w:rPr>
              <w:t>28 Apr</w:t>
            </w:r>
            <w:r w:rsidR="00CE7186" w:rsidRPr="00CF64ED">
              <w:rPr>
                <w:rFonts w:ascii="Times New Roman" w:hAnsi="Times New Roman"/>
                <w:b/>
                <w:bCs/>
              </w:rPr>
              <w:t xml:space="preserve">  </w:t>
            </w:r>
          </w:p>
        </w:tc>
        <w:tc>
          <w:tcPr>
            <w:tcW w:w="6390" w:type="dxa"/>
          </w:tcPr>
          <w:p w:rsidR="00830627" w:rsidRPr="00CF64ED" w:rsidRDefault="00830627" w:rsidP="00830627">
            <w:pPr>
              <w:rPr>
                <w:rFonts w:ascii="Times New Roman" w:hAnsi="Times New Roman"/>
                <w:b/>
                <w:bCs/>
              </w:rPr>
            </w:pPr>
            <w:r w:rsidRPr="00CF64ED">
              <w:rPr>
                <w:rFonts w:ascii="Times New Roman" w:hAnsi="Times New Roman"/>
                <w:b/>
                <w:bCs/>
              </w:rPr>
              <w:t>FINAL EXAM</w:t>
            </w:r>
          </w:p>
        </w:tc>
        <w:tc>
          <w:tcPr>
            <w:tcW w:w="2175" w:type="dxa"/>
          </w:tcPr>
          <w:p w:rsidR="00830627" w:rsidRPr="00CF64ED" w:rsidRDefault="00830627" w:rsidP="00830627">
            <w:pPr>
              <w:rPr>
                <w:rFonts w:ascii="Times New Roman" w:hAnsi="Times New Roman"/>
                <w:b/>
                <w:bCs/>
              </w:rPr>
            </w:pPr>
          </w:p>
        </w:tc>
      </w:tr>
    </w:tbl>
    <w:p w:rsidR="00C87058" w:rsidRDefault="00C87058" w:rsidP="00B81BB1"/>
    <w:p w:rsidR="00A137DC" w:rsidRPr="0056392C" w:rsidRDefault="00A137DC" w:rsidP="00A137DC">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TR = Terms for Review</w:t>
      </w:r>
      <w:r w:rsidR="006A6B13">
        <w:rPr>
          <w:rFonts w:ascii="Times New Roman" w:hAnsi="Times New Roman"/>
          <w:sz w:val="24"/>
          <w:szCs w:val="24"/>
        </w:rPr>
        <w:t xml:space="preserve"> at end of each textbook chapter</w:t>
      </w:r>
      <w:r w:rsidRPr="0056392C">
        <w:rPr>
          <w:rFonts w:ascii="Times New Roman" w:hAnsi="Times New Roman"/>
          <w:sz w:val="24"/>
          <w:szCs w:val="24"/>
        </w:rPr>
        <w:tab/>
      </w:r>
      <w:r w:rsidRPr="0056392C">
        <w:rPr>
          <w:rFonts w:ascii="Times New Roman" w:hAnsi="Times New Roman"/>
          <w:sz w:val="24"/>
          <w:szCs w:val="24"/>
        </w:rPr>
        <w:tab/>
      </w:r>
      <w:r w:rsidRPr="0056392C">
        <w:rPr>
          <w:rFonts w:ascii="Times New Roman" w:hAnsi="Times New Roman"/>
          <w:sz w:val="24"/>
          <w:szCs w:val="24"/>
        </w:rPr>
        <w:tab/>
      </w:r>
    </w:p>
    <w:p w:rsidR="00A137DC" w:rsidRPr="0056392C" w:rsidRDefault="00A137DC" w:rsidP="00A137DC">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QR = Questions for Review</w:t>
      </w:r>
      <w:r w:rsidR="006A6B13">
        <w:rPr>
          <w:rFonts w:ascii="Times New Roman" w:hAnsi="Times New Roman"/>
          <w:sz w:val="24"/>
          <w:szCs w:val="24"/>
        </w:rPr>
        <w:t xml:space="preserve"> </w:t>
      </w:r>
      <w:r w:rsidR="006A4A9B">
        <w:rPr>
          <w:rFonts w:ascii="Times New Roman" w:hAnsi="Times New Roman"/>
          <w:sz w:val="24"/>
          <w:szCs w:val="24"/>
        </w:rPr>
        <w:t>on CANVAS</w:t>
      </w:r>
    </w:p>
    <w:p w:rsidR="00E435F8" w:rsidRPr="006A6B13" w:rsidRDefault="00A137DC" w:rsidP="00BC46D8">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Ch = Chapter</w:t>
      </w:r>
      <w:r w:rsidR="006A6B13">
        <w:rPr>
          <w:rFonts w:ascii="Times New Roman" w:hAnsi="Times New Roman"/>
          <w:sz w:val="24"/>
          <w:szCs w:val="24"/>
        </w:rPr>
        <w:t xml:space="preserve"> of textbook</w:t>
      </w:r>
    </w:p>
    <w:sectPr w:rsidR="00E435F8" w:rsidRPr="006A6B13" w:rsidSect="007F0EE6">
      <w:headerReference w:type="default" r:id="rId1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5618" w:rsidRDefault="00075618" w:rsidP="007F0EE6">
      <w:pPr>
        <w:spacing w:after="0" w:line="240" w:lineRule="auto"/>
      </w:pPr>
      <w:r>
        <w:separator/>
      </w:r>
    </w:p>
  </w:endnote>
  <w:endnote w:type="continuationSeparator" w:id="0">
    <w:p w:rsidR="00075618" w:rsidRDefault="00075618"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5618" w:rsidRDefault="00075618" w:rsidP="007F0EE6">
      <w:pPr>
        <w:spacing w:after="0" w:line="240" w:lineRule="auto"/>
      </w:pPr>
      <w:r>
        <w:separator/>
      </w:r>
    </w:p>
  </w:footnote>
  <w:footnote w:type="continuationSeparator" w:id="0">
    <w:p w:rsidR="00075618" w:rsidRDefault="00075618"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5"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8"/>
  </w:num>
  <w:num w:numId="5">
    <w:abstractNumId w:val="12"/>
  </w:num>
  <w:num w:numId="6">
    <w:abstractNumId w:val="5"/>
  </w:num>
  <w:num w:numId="7">
    <w:abstractNumId w:val="9"/>
  </w:num>
  <w:num w:numId="8">
    <w:abstractNumId w:val="3"/>
  </w:num>
  <w:num w:numId="9">
    <w:abstractNumId w:val="13"/>
  </w:num>
  <w:num w:numId="10">
    <w:abstractNumId w:val="10"/>
  </w:num>
  <w:num w:numId="11">
    <w:abstractNumId w:val="1"/>
  </w:num>
  <w:num w:numId="12">
    <w:abstractNumId w:val="11"/>
  </w:num>
  <w:num w:numId="13">
    <w:abstractNumId w:val="15"/>
  </w:num>
  <w:num w:numId="14">
    <w:abstractNumId w:val="7"/>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2831"/>
    <w:rsid w:val="00037D7C"/>
    <w:rsid w:val="00041B5D"/>
    <w:rsid w:val="000447C8"/>
    <w:rsid w:val="00047DF2"/>
    <w:rsid w:val="000649E5"/>
    <w:rsid w:val="00070FFC"/>
    <w:rsid w:val="00075618"/>
    <w:rsid w:val="000815DF"/>
    <w:rsid w:val="000816E9"/>
    <w:rsid w:val="00094848"/>
    <w:rsid w:val="000949A4"/>
    <w:rsid w:val="00095DBC"/>
    <w:rsid w:val="000A0EC2"/>
    <w:rsid w:val="000A1DE4"/>
    <w:rsid w:val="000A3FDE"/>
    <w:rsid w:val="000B5D3F"/>
    <w:rsid w:val="000C1082"/>
    <w:rsid w:val="000C4BFE"/>
    <w:rsid w:val="000D5A4D"/>
    <w:rsid w:val="000E302B"/>
    <w:rsid w:val="000E60A2"/>
    <w:rsid w:val="000F11EA"/>
    <w:rsid w:val="000F4D9B"/>
    <w:rsid w:val="00103155"/>
    <w:rsid w:val="00105ADF"/>
    <w:rsid w:val="0011559E"/>
    <w:rsid w:val="001174F7"/>
    <w:rsid w:val="00136C47"/>
    <w:rsid w:val="001372F6"/>
    <w:rsid w:val="001548DC"/>
    <w:rsid w:val="00156D4A"/>
    <w:rsid w:val="001702FE"/>
    <w:rsid w:val="001723AA"/>
    <w:rsid w:val="00184A4C"/>
    <w:rsid w:val="00194D60"/>
    <w:rsid w:val="001953C9"/>
    <w:rsid w:val="001A2A6A"/>
    <w:rsid w:val="001B21A3"/>
    <w:rsid w:val="001B3CA8"/>
    <w:rsid w:val="001B5E07"/>
    <w:rsid w:val="001C0C9E"/>
    <w:rsid w:val="001D1EA9"/>
    <w:rsid w:val="001D3D49"/>
    <w:rsid w:val="001D7100"/>
    <w:rsid w:val="001E4C68"/>
    <w:rsid w:val="001F3B48"/>
    <w:rsid w:val="001F6176"/>
    <w:rsid w:val="00201D4E"/>
    <w:rsid w:val="00203001"/>
    <w:rsid w:val="00205158"/>
    <w:rsid w:val="00210FF6"/>
    <w:rsid w:val="002161B0"/>
    <w:rsid w:val="00224729"/>
    <w:rsid w:val="00234C8B"/>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C5109"/>
    <w:rsid w:val="002C7BE5"/>
    <w:rsid w:val="002D51E7"/>
    <w:rsid w:val="002E27F6"/>
    <w:rsid w:val="002F7808"/>
    <w:rsid w:val="003106BE"/>
    <w:rsid w:val="00314570"/>
    <w:rsid w:val="0032317A"/>
    <w:rsid w:val="00323F83"/>
    <w:rsid w:val="003240CA"/>
    <w:rsid w:val="0032562A"/>
    <w:rsid w:val="003276A6"/>
    <w:rsid w:val="00334DC3"/>
    <w:rsid w:val="00337FE0"/>
    <w:rsid w:val="0034038A"/>
    <w:rsid w:val="003418CD"/>
    <w:rsid w:val="00346BAA"/>
    <w:rsid w:val="00347853"/>
    <w:rsid w:val="00356A27"/>
    <w:rsid w:val="00357BB9"/>
    <w:rsid w:val="00360993"/>
    <w:rsid w:val="00361683"/>
    <w:rsid w:val="00366335"/>
    <w:rsid w:val="00366ABE"/>
    <w:rsid w:val="00367DC2"/>
    <w:rsid w:val="003877F4"/>
    <w:rsid w:val="00393617"/>
    <w:rsid w:val="0039692B"/>
    <w:rsid w:val="00397BF7"/>
    <w:rsid w:val="003A01F2"/>
    <w:rsid w:val="003A1F09"/>
    <w:rsid w:val="003B5316"/>
    <w:rsid w:val="003B59B8"/>
    <w:rsid w:val="003B6C12"/>
    <w:rsid w:val="003B76AB"/>
    <w:rsid w:val="003C01F7"/>
    <w:rsid w:val="003C18EE"/>
    <w:rsid w:val="003C4AF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2B67"/>
    <w:rsid w:val="00472C97"/>
    <w:rsid w:val="00477DB6"/>
    <w:rsid w:val="00480A91"/>
    <w:rsid w:val="004812A9"/>
    <w:rsid w:val="004937E4"/>
    <w:rsid w:val="00494C05"/>
    <w:rsid w:val="00494C39"/>
    <w:rsid w:val="004974C0"/>
    <w:rsid w:val="004A0CDB"/>
    <w:rsid w:val="004A53BE"/>
    <w:rsid w:val="004A5ADC"/>
    <w:rsid w:val="004B3E1F"/>
    <w:rsid w:val="004B6325"/>
    <w:rsid w:val="004D5A26"/>
    <w:rsid w:val="004D5FEE"/>
    <w:rsid w:val="004D6812"/>
    <w:rsid w:val="004E0B67"/>
    <w:rsid w:val="004E220B"/>
    <w:rsid w:val="004E7D83"/>
    <w:rsid w:val="004F0453"/>
    <w:rsid w:val="004F26E7"/>
    <w:rsid w:val="004F538E"/>
    <w:rsid w:val="005011A4"/>
    <w:rsid w:val="005046BF"/>
    <w:rsid w:val="0051001D"/>
    <w:rsid w:val="00513056"/>
    <w:rsid w:val="0051515B"/>
    <w:rsid w:val="00526754"/>
    <w:rsid w:val="005279AC"/>
    <w:rsid w:val="00532A16"/>
    <w:rsid w:val="0053690F"/>
    <w:rsid w:val="00550CED"/>
    <w:rsid w:val="00551EF1"/>
    <w:rsid w:val="00554D18"/>
    <w:rsid w:val="00556D77"/>
    <w:rsid w:val="00564CDA"/>
    <w:rsid w:val="005716ED"/>
    <w:rsid w:val="00577BC8"/>
    <w:rsid w:val="00583F36"/>
    <w:rsid w:val="005904BA"/>
    <w:rsid w:val="005A3350"/>
    <w:rsid w:val="005C09F1"/>
    <w:rsid w:val="005C2B65"/>
    <w:rsid w:val="005D0A83"/>
    <w:rsid w:val="005D1477"/>
    <w:rsid w:val="005D24FE"/>
    <w:rsid w:val="005D3DE5"/>
    <w:rsid w:val="005D6E1A"/>
    <w:rsid w:val="005E1065"/>
    <w:rsid w:val="005E4119"/>
    <w:rsid w:val="005E41D4"/>
    <w:rsid w:val="005F1051"/>
    <w:rsid w:val="005F1091"/>
    <w:rsid w:val="005F4BD7"/>
    <w:rsid w:val="005F4CD1"/>
    <w:rsid w:val="005F59FF"/>
    <w:rsid w:val="00626944"/>
    <w:rsid w:val="006301F2"/>
    <w:rsid w:val="0063028E"/>
    <w:rsid w:val="0063208A"/>
    <w:rsid w:val="00641971"/>
    <w:rsid w:val="006422C6"/>
    <w:rsid w:val="00653624"/>
    <w:rsid w:val="0065623A"/>
    <w:rsid w:val="00660FFA"/>
    <w:rsid w:val="006673E3"/>
    <w:rsid w:val="00670C62"/>
    <w:rsid w:val="00672208"/>
    <w:rsid w:val="0067430C"/>
    <w:rsid w:val="00674C15"/>
    <w:rsid w:val="00675AFE"/>
    <w:rsid w:val="006770FF"/>
    <w:rsid w:val="006777AA"/>
    <w:rsid w:val="006805F6"/>
    <w:rsid w:val="00680F54"/>
    <w:rsid w:val="0068184C"/>
    <w:rsid w:val="00683DD2"/>
    <w:rsid w:val="006850DA"/>
    <w:rsid w:val="00685D70"/>
    <w:rsid w:val="00687DA4"/>
    <w:rsid w:val="00692D48"/>
    <w:rsid w:val="00696722"/>
    <w:rsid w:val="006A2195"/>
    <w:rsid w:val="006A2413"/>
    <w:rsid w:val="006A430C"/>
    <w:rsid w:val="006A4485"/>
    <w:rsid w:val="006A4A9B"/>
    <w:rsid w:val="006A6B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0483"/>
    <w:rsid w:val="007932C0"/>
    <w:rsid w:val="00795ECA"/>
    <w:rsid w:val="0079770B"/>
    <w:rsid w:val="007977EE"/>
    <w:rsid w:val="007A46B9"/>
    <w:rsid w:val="007B5ED0"/>
    <w:rsid w:val="007B62F4"/>
    <w:rsid w:val="007D5E37"/>
    <w:rsid w:val="007F0EE6"/>
    <w:rsid w:val="007F424A"/>
    <w:rsid w:val="008065D2"/>
    <w:rsid w:val="00806AAD"/>
    <w:rsid w:val="00807A95"/>
    <w:rsid w:val="008224B5"/>
    <w:rsid w:val="00826A12"/>
    <w:rsid w:val="008274A8"/>
    <w:rsid w:val="00830627"/>
    <w:rsid w:val="00845FC3"/>
    <w:rsid w:val="008562DD"/>
    <w:rsid w:val="0086127D"/>
    <w:rsid w:val="0086653C"/>
    <w:rsid w:val="00867583"/>
    <w:rsid w:val="008703F4"/>
    <w:rsid w:val="00871DF7"/>
    <w:rsid w:val="008767D2"/>
    <w:rsid w:val="00882F46"/>
    <w:rsid w:val="00894FF6"/>
    <w:rsid w:val="00895091"/>
    <w:rsid w:val="008A5E4B"/>
    <w:rsid w:val="008B6878"/>
    <w:rsid w:val="008C2547"/>
    <w:rsid w:val="008C57A2"/>
    <w:rsid w:val="008D0097"/>
    <w:rsid w:val="008D5ACE"/>
    <w:rsid w:val="008E5703"/>
    <w:rsid w:val="008E61E9"/>
    <w:rsid w:val="00927F62"/>
    <w:rsid w:val="00930E61"/>
    <w:rsid w:val="00931D5F"/>
    <w:rsid w:val="00944386"/>
    <w:rsid w:val="00952D9B"/>
    <w:rsid w:val="00955B6F"/>
    <w:rsid w:val="00960687"/>
    <w:rsid w:val="00966CD2"/>
    <w:rsid w:val="00972BB6"/>
    <w:rsid w:val="009756E4"/>
    <w:rsid w:val="00976C80"/>
    <w:rsid w:val="00977101"/>
    <w:rsid w:val="009771C4"/>
    <w:rsid w:val="00977505"/>
    <w:rsid w:val="0098682D"/>
    <w:rsid w:val="00987AF6"/>
    <w:rsid w:val="009926C5"/>
    <w:rsid w:val="009A356E"/>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137DC"/>
    <w:rsid w:val="00A230FC"/>
    <w:rsid w:val="00A23A20"/>
    <w:rsid w:val="00A466F7"/>
    <w:rsid w:val="00A511A6"/>
    <w:rsid w:val="00A56FF9"/>
    <w:rsid w:val="00A6545D"/>
    <w:rsid w:val="00A66BF3"/>
    <w:rsid w:val="00A70F5A"/>
    <w:rsid w:val="00A72CCC"/>
    <w:rsid w:val="00A86A13"/>
    <w:rsid w:val="00A87E68"/>
    <w:rsid w:val="00A941DE"/>
    <w:rsid w:val="00A96F7A"/>
    <w:rsid w:val="00AA1975"/>
    <w:rsid w:val="00AA32A1"/>
    <w:rsid w:val="00AA5ACE"/>
    <w:rsid w:val="00AB2421"/>
    <w:rsid w:val="00AB2618"/>
    <w:rsid w:val="00AB3B8B"/>
    <w:rsid w:val="00AB5308"/>
    <w:rsid w:val="00AC15C2"/>
    <w:rsid w:val="00AF0EA9"/>
    <w:rsid w:val="00AF181C"/>
    <w:rsid w:val="00AF7E2F"/>
    <w:rsid w:val="00B030BB"/>
    <w:rsid w:val="00B0513C"/>
    <w:rsid w:val="00B21E81"/>
    <w:rsid w:val="00B24AD5"/>
    <w:rsid w:val="00B315A1"/>
    <w:rsid w:val="00B32441"/>
    <w:rsid w:val="00B41F32"/>
    <w:rsid w:val="00B44267"/>
    <w:rsid w:val="00B51D10"/>
    <w:rsid w:val="00B548B1"/>
    <w:rsid w:val="00B6098A"/>
    <w:rsid w:val="00B74BC2"/>
    <w:rsid w:val="00B8175E"/>
    <w:rsid w:val="00B81A4D"/>
    <w:rsid w:val="00B81BB1"/>
    <w:rsid w:val="00B83008"/>
    <w:rsid w:val="00B85159"/>
    <w:rsid w:val="00B85DBB"/>
    <w:rsid w:val="00B86FA6"/>
    <w:rsid w:val="00BA6CB8"/>
    <w:rsid w:val="00BA737C"/>
    <w:rsid w:val="00BB019E"/>
    <w:rsid w:val="00BB34B4"/>
    <w:rsid w:val="00BC3242"/>
    <w:rsid w:val="00BC46D8"/>
    <w:rsid w:val="00BD10F6"/>
    <w:rsid w:val="00BE7E25"/>
    <w:rsid w:val="00BF6CA0"/>
    <w:rsid w:val="00C106FD"/>
    <w:rsid w:val="00C252C6"/>
    <w:rsid w:val="00C303EC"/>
    <w:rsid w:val="00C31FE9"/>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628B"/>
    <w:rsid w:val="00CD22B2"/>
    <w:rsid w:val="00CD493F"/>
    <w:rsid w:val="00CD7916"/>
    <w:rsid w:val="00CE0B07"/>
    <w:rsid w:val="00CE1EAB"/>
    <w:rsid w:val="00CE7186"/>
    <w:rsid w:val="00CF1559"/>
    <w:rsid w:val="00CF64ED"/>
    <w:rsid w:val="00D007A1"/>
    <w:rsid w:val="00D05150"/>
    <w:rsid w:val="00D23BAD"/>
    <w:rsid w:val="00D24719"/>
    <w:rsid w:val="00D24D93"/>
    <w:rsid w:val="00D26E37"/>
    <w:rsid w:val="00D311B4"/>
    <w:rsid w:val="00D318E7"/>
    <w:rsid w:val="00D34517"/>
    <w:rsid w:val="00D44416"/>
    <w:rsid w:val="00D60619"/>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10646"/>
    <w:rsid w:val="00E11435"/>
    <w:rsid w:val="00E16E5D"/>
    <w:rsid w:val="00E21F89"/>
    <w:rsid w:val="00E308C5"/>
    <w:rsid w:val="00E34408"/>
    <w:rsid w:val="00E345F1"/>
    <w:rsid w:val="00E34CFE"/>
    <w:rsid w:val="00E36120"/>
    <w:rsid w:val="00E41CE1"/>
    <w:rsid w:val="00E435F8"/>
    <w:rsid w:val="00E45C45"/>
    <w:rsid w:val="00E4644A"/>
    <w:rsid w:val="00E46981"/>
    <w:rsid w:val="00E56B75"/>
    <w:rsid w:val="00E6083E"/>
    <w:rsid w:val="00E64EFF"/>
    <w:rsid w:val="00E66A38"/>
    <w:rsid w:val="00E66F4B"/>
    <w:rsid w:val="00E70B5D"/>
    <w:rsid w:val="00E723CB"/>
    <w:rsid w:val="00E76802"/>
    <w:rsid w:val="00E770BB"/>
    <w:rsid w:val="00E77412"/>
    <w:rsid w:val="00E80265"/>
    <w:rsid w:val="00E81359"/>
    <w:rsid w:val="00E825EC"/>
    <w:rsid w:val="00E85E1D"/>
    <w:rsid w:val="00E93037"/>
    <w:rsid w:val="00E946E8"/>
    <w:rsid w:val="00E969C8"/>
    <w:rsid w:val="00EA05E9"/>
    <w:rsid w:val="00EB341D"/>
    <w:rsid w:val="00EB61CE"/>
    <w:rsid w:val="00EC7378"/>
    <w:rsid w:val="00EC7FE9"/>
    <w:rsid w:val="00ED149F"/>
    <w:rsid w:val="00ED2A0B"/>
    <w:rsid w:val="00ED585C"/>
    <w:rsid w:val="00ED71E2"/>
    <w:rsid w:val="00EE189D"/>
    <w:rsid w:val="00EF0B9A"/>
    <w:rsid w:val="00EF1D46"/>
    <w:rsid w:val="00EF68EC"/>
    <w:rsid w:val="00F10A3D"/>
    <w:rsid w:val="00F11E40"/>
    <w:rsid w:val="00F1736C"/>
    <w:rsid w:val="00F20B29"/>
    <w:rsid w:val="00F224E2"/>
    <w:rsid w:val="00F24C4F"/>
    <w:rsid w:val="00F33F8A"/>
    <w:rsid w:val="00F45AA6"/>
    <w:rsid w:val="00F46F06"/>
    <w:rsid w:val="00F60B22"/>
    <w:rsid w:val="00F64B8A"/>
    <w:rsid w:val="00F67DD4"/>
    <w:rsid w:val="00F73ADD"/>
    <w:rsid w:val="00F75925"/>
    <w:rsid w:val="00F86255"/>
    <w:rsid w:val="00F9700D"/>
    <w:rsid w:val="00FA2914"/>
    <w:rsid w:val="00FA6EB3"/>
    <w:rsid w:val="00FA7697"/>
    <w:rsid w:val="00FB188B"/>
    <w:rsid w:val="00FB48B8"/>
    <w:rsid w:val="00FC14DB"/>
    <w:rsid w:val="00FC4133"/>
    <w:rsid w:val="00FC466C"/>
    <w:rsid w:val="00FC77D6"/>
    <w:rsid w:val="00FE5F63"/>
    <w:rsid w:val="00FF220E"/>
    <w:rsid w:val="00FF2F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579F"/>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uiPriority w:val="1"/>
    <w:qFormat/>
    <w:rsid w:val="00EC7378"/>
    <w:pPr>
      <w:widowControl w:val="0"/>
      <w:spacing w:after="0"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C7378"/>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1857">
      <w:bodyDiv w:val="1"/>
      <w:marLeft w:val="0"/>
      <w:marRight w:val="0"/>
      <w:marTop w:val="0"/>
      <w:marBottom w:val="0"/>
      <w:divBdr>
        <w:top w:val="none" w:sz="0" w:space="0" w:color="auto"/>
        <w:left w:val="none" w:sz="0" w:space="0" w:color="auto"/>
        <w:bottom w:val="none" w:sz="0" w:space="0" w:color="auto"/>
        <w:right w:val="none" w:sz="0" w:space="0" w:color="auto"/>
      </w:divBdr>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boot/files/ut-tyler-fall-2020-procedures-rev-07-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office@uttyler.edu" TargetMode="External"/><Relationship Id="rId4" Type="http://schemas.openxmlformats.org/officeDocument/2006/relationships/settings" Target="settings.xml"/><Relationship Id="rId9"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20457</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5</cp:revision>
  <cp:lastPrinted>2021-01-07T17:55:00Z</cp:lastPrinted>
  <dcterms:created xsi:type="dcterms:W3CDTF">2021-01-07T17:26:00Z</dcterms:created>
  <dcterms:modified xsi:type="dcterms:W3CDTF">2021-01-07T18:07:00Z</dcterms:modified>
</cp:coreProperties>
</file>